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7E158A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E245E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2011/HØST</w:t>
      </w:r>
    </w:p>
    <w:p w:rsidR="006744F0" w:rsidRPr="003A61F1" w:rsidRDefault="00994896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 (fem)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  <w:r w:rsidR="00597AFB" w:rsidRPr="003A61F1">
        <w:rPr>
          <w:b/>
          <w:sz w:val="24"/>
          <w:szCs w:val="24"/>
        </w:rPr>
        <w:t>r</w:t>
      </w:r>
    </w:p>
    <w:p w:rsidR="00D302C1" w:rsidRDefault="00D302C1" w:rsidP="006744F0">
      <w:pPr>
        <w:rPr>
          <w:b/>
          <w:sz w:val="24"/>
          <w:szCs w:val="24"/>
        </w:rPr>
      </w:pPr>
    </w:p>
    <w:p w:rsidR="00DE0888" w:rsidRDefault="00DE0888" w:rsidP="006744F0">
      <w:pPr>
        <w:rPr>
          <w:b/>
          <w:sz w:val="24"/>
          <w:szCs w:val="24"/>
        </w:rPr>
      </w:pPr>
    </w:p>
    <w:p w:rsidR="00DE0888" w:rsidRDefault="00DE0888" w:rsidP="006744F0">
      <w:pPr>
        <w:rPr>
          <w:b/>
          <w:sz w:val="24"/>
          <w:szCs w:val="24"/>
        </w:rPr>
      </w:pPr>
    </w:p>
    <w:p w:rsidR="007E158A" w:rsidRPr="007E158A" w:rsidRDefault="007E158A" w:rsidP="007E158A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7E158A">
        <w:rPr>
          <w:rFonts w:ascii="Times New Roman" w:hAnsi="Times New Roman" w:cs="Times New Roman"/>
          <w:color w:val="2B2B2B"/>
          <w:sz w:val="24"/>
          <w:szCs w:val="24"/>
        </w:rPr>
        <w:t>ITA1100 - Praktisk italiensk</w:t>
      </w:r>
    </w:p>
    <w:p w:rsidR="006409C5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31008E" w:rsidRDefault="0031008E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7E158A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6409C5">
        <w:rPr>
          <w:b/>
          <w:bCs/>
          <w:sz w:val="24"/>
          <w:szCs w:val="24"/>
        </w:rPr>
        <w:t xml:space="preserve"> 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DE0888">
        <w:rPr>
          <w:b/>
          <w:sz w:val="24"/>
          <w:szCs w:val="24"/>
        </w:rPr>
        <w:t xml:space="preserve">  </w:t>
      </w:r>
      <w:r w:rsid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>5.</w:t>
      </w:r>
      <w:r w:rsidR="00FD02B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desember 2011</w:t>
      </w:r>
      <w:r w:rsidR="003A61F1">
        <w:rPr>
          <w:b/>
          <w:sz w:val="24"/>
          <w:szCs w:val="24"/>
        </w:rPr>
        <w:tab/>
      </w:r>
    </w:p>
    <w:p w:rsidR="00BF0093" w:rsidRPr="007E158A" w:rsidRDefault="006B66EC" w:rsidP="00BF0093">
      <w:pPr>
        <w:rPr>
          <w:b/>
          <w:sz w:val="24"/>
          <w:szCs w:val="24"/>
        </w:rPr>
      </w:pPr>
      <w:r w:rsidRPr="006B66EC">
        <w:rPr>
          <w:b/>
          <w:sz w:val="24"/>
          <w:szCs w:val="24"/>
        </w:rPr>
        <w:t xml:space="preserve">Tillatte </w:t>
      </w:r>
      <w:r w:rsidRPr="007E158A">
        <w:rPr>
          <w:b/>
          <w:sz w:val="24"/>
          <w:szCs w:val="24"/>
        </w:rPr>
        <w:t>hjelpemidler:</w:t>
      </w:r>
      <w:r w:rsidR="007E158A" w:rsidRPr="007E158A">
        <w:rPr>
          <w:b/>
          <w:sz w:val="24"/>
          <w:szCs w:val="24"/>
        </w:rPr>
        <w:t xml:space="preserve"> </w:t>
      </w:r>
      <w:r w:rsidR="007E158A">
        <w:rPr>
          <w:b/>
          <w:color w:val="2B2B2B"/>
          <w:sz w:val="24"/>
          <w:szCs w:val="24"/>
        </w:rPr>
        <w:t>ettspråklig italiensk ordbok,</w:t>
      </w:r>
      <w:r w:rsidR="007E158A" w:rsidRPr="007E158A">
        <w:rPr>
          <w:b/>
          <w:color w:val="2B2B2B"/>
          <w:sz w:val="24"/>
          <w:szCs w:val="24"/>
        </w:rPr>
        <w:t xml:space="preserve"> </w:t>
      </w:r>
      <w:r w:rsidR="007E158A" w:rsidRPr="007E158A">
        <w:rPr>
          <w:b/>
          <w:i/>
          <w:iCs/>
          <w:color w:val="2B2B2B"/>
          <w:sz w:val="24"/>
          <w:szCs w:val="24"/>
        </w:rPr>
        <w:t>Nuovo dizionario italiano Garzanti</w:t>
      </w:r>
      <w:r w:rsidR="007E158A">
        <w:rPr>
          <w:b/>
          <w:color w:val="2B2B2B"/>
          <w:sz w:val="24"/>
          <w:szCs w:val="24"/>
        </w:rPr>
        <w:t xml:space="preserve"> (liten eller stor utgave), men grammatikkdelen skjules under e</w:t>
      </w:r>
      <w:r w:rsidR="007E158A" w:rsidRPr="007E158A">
        <w:rPr>
          <w:b/>
          <w:color w:val="2B2B2B"/>
          <w:sz w:val="24"/>
          <w:szCs w:val="24"/>
        </w:rPr>
        <w:t xml:space="preserve">n konvolutt, eller </w:t>
      </w:r>
      <w:r w:rsidR="007E158A" w:rsidRPr="007E158A">
        <w:rPr>
          <w:b/>
          <w:i/>
          <w:iCs/>
          <w:color w:val="2B2B2B"/>
          <w:sz w:val="24"/>
          <w:szCs w:val="24"/>
        </w:rPr>
        <w:t>Lo Zingarelli minore</w:t>
      </w:r>
      <w:r w:rsidR="007E158A">
        <w:rPr>
          <w:b/>
          <w:color w:val="2B2B2B"/>
          <w:sz w:val="24"/>
          <w:szCs w:val="24"/>
        </w:rPr>
        <w:t xml:space="preserve"> (liten eller stor utga</w:t>
      </w:r>
      <w:r w:rsidR="007E158A" w:rsidRPr="007E158A">
        <w:rPr>
          <w:b/>
          <w:color w:val="2B2B2B"/>
          <w:sz w:val="24"/>
          <w:szCs w:val="24"/>
        </w:rPr>
        <w:t>ve).</w:t>
      </w:r>
    </w:p>
    <w:p w:rsidR="007E158A" w:rsidRDefault="007E158A" w:rsidP="006578DB">
      <w:pPr>
        <w:rPr>
          <w:b/>
          <w:sz w:val="24"/>
          <w:szCs w:val="24"/>
        </w:rPr>
      </w:pPr>
    </w:p>
    <w:p w:rsidR="0031008E" w:rsidRDefault="0031008E" w:rsidP="006578DB">
      <w:pPr>
        <w:rPr>
          <w:b/>
          <w:sz w:val="24"/>
          <w:szCs w:val="24"/>
        </w:rPr>
      </w:pPr>
    </w:p>
    <w:p w:rsidR="006578DB" w:rsidRPr="00E7375C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123FD9">
        <w:rPr>
          <w:b/>
          <w:sz w:val="24"/>
          <w:szCs w:val="24"/>
        </w:rPr>
        <w:t>e svar skal skrives på gjennomslag</w:t>
      </w:r>
      <w:r>
        <w:rPr>
          <w:b/>
          <w:sz w:val="24"/>
          <w:szCs w:val="24"/>
        </w:rPr>
        <w:t>sark.</w:t>
      </w:r>
    </w:p>
    <w:p w:rsidR="00A1385F" w:rsidRDefault="00A1385F" w:rsidP="00BF0093">
      <w:pPr>
        <w:rPr>
          <w:sz w:val="24"/>
          <w:szCs w:val="24"/>
        </w:rPr>
      </w:pPr>
    </w:p>
    <w:p w:rsidR="00DE0888" w:rsidRDefault="00DE0888" w:rsidP="00BF0093">
      <w:pPr>
        <w:rPr>
          <w:sz w:val="24"/>
          <w:szCs w:val="24"/>
        </w:rPr>
      </w:pPr>
    </w:p>
    <w:p w:rsidR="00DE0888" w:rsidRDefault="00DE0888" w:rsidP="00BF0093">
      <w:pPr>
        <w:rPr>
          <w:sz w:val="24"/>
          <w:szCs w:val="24"/>
        </w:rPr>
      </w:pPr>
    </w:p>
    <w:p w:rsidR="00DE0888" w:rsidRDefault="00DE0888" w:rsidP="00DE0888">
      <w:pPr>
        <w:pBdr>
          <w:bottom w:val="single" w:sz="4" w:space="1" w:color="auto"/>
        </w:pBdr>
        <w:rPr>
          <w:sz w:val="24"/>
          <w:szCs w:val="24"/>
        </w:rPr>
      </w:pPr>
    </w:p>
    <w:p w:rsidR="00DE0888" w:rsidRPr="00A1385F" w:rsidRDefault="00DE0888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534CDB" w:rsidRDefault="003178BA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t xml:space="preserve">Es.n°1 </w:t>
      </w:r>
      <w:r w:rsidR="00DD0756">
        <w:rPr>
          <w:b/>
          <w:sz w:val="24"/>
          <w:szCs w:val="24"/>
          <w:lang w:val="it-IT"/>
        </w:rPr>
        <w:t xml:space="preserve"> </w:t>
      </w:r>
      <w:r w:rsidR="00886454">
        <w:rPr>
          <w:b/>
          <w:sz w:val="24"/>
          <w:szCs w:val="24"/>
          <w:lang w:val="it-IT"/>
        </w:rPr>
        <w:t>: LETTURA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534CDB" w:rsidRDefault="003178BA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t>Leggi attentamente l’articolo</w:t>
      </w:r>
      <w:r w:rsidR="00534CDB">
        <w:rPr>
          <w:b/>
          <w:sz w:val="24"/>
          <w:szCs w:val="24"/>
          <w:lang w:val="it-IT"/>
        </w:rPr>
        <w:t xml:space="preserve">. </w:t>
      </w:r>
    </w:p>
    <w:p w:rsidR="00A1385F" w:rsidRPr="00BE5DD6" w:rsidRDefault="00534CDB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Dopo aver letto l’articolo</w:t>
      </w:r>
      <w:r w:rsidR="003178BA" w:rsidRPr="00BE5DD6">
        <w:rPr>
          <w:b/>
          <w:sz w:val="24"/>
          <w:szCs w:val="24"/>
          <w:lang w:val="it-IT"/>
        </w:rPr>
        <w:t xml:space="preserve"> </w:t>
      </w:r>
      <w:r w:rsidR="00DD0756">
        <w:rPr>
          <w:b/>
          <w:sz w:val="24"/>
          <w:szCs w:val="24"/>
          <w:lang w:val="it-IT"/>
        </w:rPr>
        <w:t>scegli la risposta giusta fra le quattro alternative proposte</w:t>
      </w:r>
      <w:r w:rsidR="00886454">
        <w:rPr>
          <w:b/>
          <w:sz w:val="24"/>
          <w:szCs w:val="24"/>
          <w:lang w:val="it-IT"/>
        </w:rPr>
        <w:t xml:space="preserve"> (a-b-c-d)</w:t>
      </w:r>
      <w:r w:rsidR="00041D53">
        <w:rPr>
          <w:b/>
          <w:sz w:val="24"/>
          <w:szCs w:val="24"/>
          <w:lang w:val="it-IT"/>
        </w:rPr>
        <w:t xml:space="preserve"> </w:t>
      </w:r>
      <w:r w:rsidR="00DD0756">
        <w:rPr>
          <w:b/>
          <w:sz w:val="24"/>
          <w:szCs w:val="24"/>
          <w:lang w:val="it-IT"/>
        </w:rPr>
        <w:t>:</w:t>
      </w:r>
    </w:p>
    <w:p w:rsidR="003178BA" w:rsidRDefault="003178BA" w:rsidP="00BF0093">
      <w:pPr>
        <w:rPr>
          <w:sz w:val="24"/>
          <w:szCs w:val="24"/>
          <w:lang w:val="it-IT"/>
        </w:rPr>
      </w:pPr>
    </w:p>
    <w:p w:rsidR="00665B16" w:rsidRPr="00637E9D" w:rsidRDefault="00665B16" w:rsidP="00665B16">
      <w:pPr>
        <w:shd w:val="clear" w:color="auto" w:fill="FFFFFF"/>
        <w:spacing w:line="360" w:lineRule="auto"/>
        <w:ind w:right="18"/>
        <w:jc w:val="center"/>
        <w:rPr>
          <w:sz w:val="32"/>
          <w:szCs w:val="32"/>
          <w:lang w:val="it-IT"/>
        </w:rPr>
      </w:pPr>
      <w:r w:rsidRPr="00637E9D">
        <w:rPr>
          <w:b/>
          <w:bCs/>
          <w:color w:val="000000"/>
          <w:spacing w:val="4"/>
          <w:sz w:val="32"/>
          <w:szCs w:val="32"/>
          <w:lang w:val="it-IT"/>
        </w:rPr>
        <w:t>All'università come a scuola</w:t>
      </w:r>
    </w:p>
    <w:p w:rsidR="00665B16" w:rsidRPr="00665B16" w:rsidRDefault="00665B16" w:rsidP="00665B16">
      <w:pPr>
        <w:shd w:val="clear" w:color="auto" w:fill="FFFFFF"/>
        <w:spacing w:line="360" w:lineRule="auto"/>
        <w:jc w:val="both"/>
        <w:rPr>
          <w:color w:val="000000"/>
          <w:spacing w:val="1"/>
          <w:sz w:val="24"/>
          <w:szCs w:val="24"/>
          <w:lang w:val="it-IT"/>
        </w:rPr>
      </w:pPr>
      <w:r w:rsidRPr="00665B16">
        <w:rPr>
          <w:color w:val="000000"/>
          <w:spacing w:val="-1"/>
          <w:sz w:val="24"/>
          <w:szCs w:val="24"/>
          <w:lang w:val="it-IT"/>
        </w:rPr>
        <w:t>Perfino i nonni si sono messi a telefonare: «Scusi, mio nipote vorrebbe iscriversi a Medicina, cosa dob</w:t>
      </w:r>
      <w:r w:rsidRPr="00665B16">
        <w:rPr>
          <w:color w:val="000000"/>
          <w:spacing w:val="-1"/>
          <w:sz w:val="24"/>
          <w:szCs w:val="24"/>
          <w:lang w:val="it-IT"/>
        </w:rPr>
        <w:softHyphen/>
      </w:r>
      <w:r w:rsidRPr="00665B16">
        <w:rPr>
          <w:color w:val="000000"/>
          <w:spacing w:val="-2"/>
          <w:sz w:val="24"/>
          <w:szCs w:val="24"/>
          <w:lang w:val="it-IT"/>
        </w:rPr>
        <w:t>biamo fare?». Per non parlare di mamme e pap</w:t>
      </w:r>
      <w:r>
        <w:rPr>
          <w:color w:val="000000"/>
          <w:spacing w:val="-2"/>
          <w:sz w:val="24"/>
          <w:szCs w:val="24"/>
          <w:lang w:val="it-IT"/>
        </w:rPr>
        <w:t>à</w:t>
      </w:r>
      <w:r w:rsidRPr="00665B16">
        <w:rPr>
          <w:color w:val="000000"/>
          <w:spacing w:val="-2"/>
          <w:sz w:val="24"/>
          <w:szCs w:val="24"/>
          <w:lang w:val="it-IT"/>
        </w:rPr>
        <w:t>, i più scatenati in questi giorni di iscrizioni: «</w:t>
      </w:r>
      <w:r>
        <w:rPr>
          <w:color w:val="000000"/>
          <w:spacing w:val="-2"/>
          <w:sz w:val="24"/>
          <w:szCs w:val="24"/>
          <w:lang w:val="it-IT"/>
        </w:rPr>
        <w:t>”</w:t>
      </w:r>
      <w:r w:rsidRPr="00665B16">
        <w:rPr>
          <w:color w:val="000000"/>
          <w:spacing w:val="-2"/>
          <w:sz w:val="24"/>
          <w:szCs w:val="24"/>
          <w:lang w:val="it-IT"/>
        </w:rPr>
        <w:t>Vorremmo</w:t>
      </w:r>
      <w:r>
        <w:rPr>
          <w:color w:val="000000"/>
          <w:spacing w:val="-2"/>
          <w:sz w:val="24"/>
          <w:szCs w:val="24"/>
          <w:lang w:val="it-IT"/>
        </w:rPr>
        <w:t>”</w:t>
      </w:r>
      <w:r w:rsidRPr="00665B16">
        <w:rPr>
          <w:color w:val="000000"/>
          <w:spacing w:val="-2"/>
          <w:sz w:val="24"/>
          <w:szCs w:val="24"/>
          <w:lang w:val="it-IT"/>
        </w:rPr>
        <w:t xml:space="preserve"> </w:t>
      </w:r>
      <w:r w:rsidRPr="00665B16">
        <w:rPr>
          <w:color w:val="000000"/>
          <w:spacing w:val="1"/>
          <w:sz w:val="24"/>
          <w:szCs w:val="24"/>
          <w:lang w:val="it-IT"/>
        </w:rPr>
        <w:t>(</w:t>
      </w:r>
      <w:r>
        <w:rPr>
          <w:color w:val="000000"/>
          <w:spacing w:val="1"/>
          <w:sz w:val="24"/>
          <w:szCs w:val="24"/>
          <w:lang w:val="it-IT"/>
        </w:rPr>
        <w:t>“</w:t>
      </w:r>
      <w:r w:rsidRPr="00665B16">
        <w:rPr>
          <w:color w:val="000000"/>
          <w:spacing w:val="1"/>
          <w:sz w:val="24"/>
          <w:szCs w:val="24"/>
          <w:lang w:val="it-IT"/>
        </w:rPr>
        <w:t>al plurale</w:t>
      </w:r>
      <w:r>
        <w:rPr>
          <w:color w:val="000000"/>
          <w:spacing w:val="1"/>
          <w:sz w:val="24"/>
          <w:szCs w:val="24"/>
          <w:lang w:val="it-IT"/>
        </w:rPr>
        <w:t>”</w:t>
      </w:r>
      <w:r w:rsidRPr="00665B16">
        <w:rPr>
          <w:i/>
          <w:iCs/>
          <w:color w:val="000000"/>
          <w:spacing w:val="1"/>
          <w:sz w:val="24"/>
          <w:szCs w:val="24"/>
          <w:lang w:val="it-IT"/>
        </w:rPr>
        <w:t xml:space="preserve">) </w:t>
      </w:r>
      <w:r w:rsidRPr="00665B16">
        <w:rPr>
          <w:color w:val="000000"/>
          <w:spacing w:val="1"/>
          <w:sz w:val="24"/>
          <w:szCs w:val="24"/>
          <w:lang w:val="it-IT"/>
        </w:rPr>
        <w:t xml:space="preserve">fare Ingegneria, quale indirizzo consiglia?». Chi non accompagna i figli ai test, verifica la loro presenza in loco: «Mi perdoni, sa se il mio ragazzo è arrivato?». Qualcuno potrebbe inorridire, ma sono abitudini consolidate tra i familiari delle </w:t>
      </w:r>
      <w:r w:rsidRPr="00534CDB">
        <w:rPr>
          <w:i/>
          <w:color w:val="000000"/>
          <w:spacing w:val="1"/>
          <w:sz w:val="24"/>
          <w:szCs w:val="24"/>
          <w:lang w:val="it-IT"/>
        </w:rPr>
        <w:t>matricole</w:t>
      </w:r>
      <w:r>
        <w:rPr>
          <w:color w:val="000000"/>
          <w:spacing w:val="1"/>
          <w:sz w:val="24"/>
          <w:szCs w:val="24"/>
          <w:lang w:val="it-IT"/>
        </w:rPr>
        <w:t xml:space="preserve"> (1)</w:t>
      </w:r>
      <w:r w:rsidRPr="00665B16">
        <w:rPr>
          <w:color w:val="000000"/>
          <w:spacing w:val="1"/>
          <w:sz w:val="24"/>
          <w:szCs w:val="24"/>
          <w:lang w:val="it-IT"/>
        </w:rPr>
        <w:t xml:space="preserve">. Apprensivi oltre ogni limite, servizievoli al punto di iscrivere il figliuolo mentre il «poverino è in vacanza», pronti a interpellare professori e rettori </w:t>
      </w:r>
      <w:r w:rsidRPr="00665B16">
        <w:rPr>
          <w:color w:val="000000"/>
          <w:spacing w:val="-2"/>
          <w:sz w:val="24"/>
          <w:szCs w:val="24"/>
          <w:lang w:val="it-IT"/>
        </w:rPr>
        <w:t xml:space="preserve">in caso di dubbi su facoltà e corsi di laurea. Alla </w:t>
      </w:r>
      <w:r w:rsidRPr="00534CDB">
        <w:rPr>
          <w:i/>
          <w:color w:val="000000"/>
          <w:spacing w:val="-2"/>
          <w:sz w:val="24"/>
          <w:szCs w:val="24"/>
          <w:lang w:val="it-IT"/>
        </w:rPr>
        <w:t>Bicocca</w:t>
      </w:r>
      <w:r w:rsidRPr="00665B16">
        <w:rPr>
          <w:color w:val="000000"/>
          <w:spacing w:val="-2"/>
          <w:sz w:val="24"/>
          <w:szCs w:val="24"/>
          <w:lang w:val="it-IT"/>
        </w:rPr>
        <w:t xml:space="preserve"> </w:t>
      </w:r>
      <w:r w:rsidR="00FA7BBC">
        <w:rPr>
          <w:color w:val="000000"/>
          <w:spacing w:val="-2"/>
          <w:sz w:val="24"/>
          <w:szCs w:val="24"/>
          <w:lang w:val="it-IT"/>
        </w:rPr>
        <w:t xml:space="preserve">(2) </w:t>
      </w:r>
      <w:r w:rsidRPr="00665B16">
        <w:rPr>
          <w:color w:val="000000"/>
          <w:spacing w:val="-2"/>
          <w:sz w:val="24"/>
          <w:szCs w:val="24"/>
          <w:lang w:val="it-IT"/>
        </w:rPr>
        <w:t xml:space="preserve">di Milano, su dieci richieste di informazioni sette </w:t>
      </w:r>
      <w:r w:rsidRPr="00665B16">
        <w:rPr>
          <w:color w:val="000000"/>
          <w:spacing w:val="1"/>
          <w:sz w:val="24"/>
          <w:szCs w:val="24"/>
          <w:lang w:val="it-IT"/>
        </w:rPr>
        <w:t>arrivano proprio da loro, i genitori</w:t>
      </w:r>
      <w:r>
        <w:rPr>
          <w:color w:val="000000"/>
          <w:spacing w:val="1"/>
          <w:sz w:val="24"/>
          <w:szCs w:val="24"/>
          <w:lang w:val="it-IT"/>
        </w:rPr>
        <w:t>!</w:t>
      </w:r>
      <w:r w:rsidRPr="00665B16">
        <w:rPr>
          <w:color w:val="000000"/>
          <w:spacing w:val="1"/>
          <w:sz w:val="24"/>
          <w:szCs w:val="24"/>
          <w:lang w:val="it-IT"/>
        </w:rPr>
        <w:t xml:space="preserve"> Un incubo per i responsabili dell'orientamento: «Sono la nostra di</w:t>
      </w:r>
      <w:r w:rsidRPr="00665B16">
        <w:rPr>
          <w:color w:val="000000"/>
          <w:spacing w:val="1"/>
          <w:sz w:val="24"/>
          <w:szCs w:val="24"/>
          <w:lang w:val="it-IT"/>
        </w:rPr>
        <w:softHyphen/>
      </w:r>
      <w:r w:rsidRPr="00665B16">
        <w:rPr>
          <w:color w:val="000000"/>
          <w:sz w:val="24"/>
          <w:szCs w:val="24"/>
          <w:lang w:val="it-IT"/>
        </w:rPr>
        <w:t>sperazione». Madri e padri onnipresenti che accompagnano i figli in tutte le fasi dell'</w:t>
      </w:r>
      <w:r w:rsidRPr="00534CDB">
        <w:rPr>
          <w:i/>
          <w:color w:val="000000"/>
          <w:sz w:val="24"/>
          <w:szCs w:val="24"/>
          <w:lang w:val="it-IT"/>
        </w:rPr>
        <w:t xml:space="preserve">immatricolazione </w:t>
      </w:r>
      <w:r>
        <w:rPr>
          <w:color w:val="000000"/>
          <w:sz w:val="24"/>
          <w:szCs w:val="24"/>
          <w:lang w:val="it-IT"/>
        </w:rPr>
        <w:t>(</w:t>
      </w:r>
      <w:r w:rsidR="00FA7BBC">
        <w:rPr>
          <w:color w:val="000000"/>
          <w:sz w:val="24"/>
          <w:szCs w:val="24"/>
          <w:lang w:val="it-IT"/>
        </w:rPr>
        <w:t>3</w:t>
      </w:r>
      <w:r>
        <w:rPr>
          <w:color w:val="000000"/>
          <w:sz w:val="24"/>
          <w:szCs w:val="24"/>
          <w:lang w:val="it-IT"/>
        </w:rPr>
        <w:t>)</w:t>
      </w:r>
      <w:r w:rsidRPr="00665B16">
        <w:rPr>
          <w:color w:val="000000"/>
          <w:sz w:val="24"/>
          <w:szCs w:val="24"/>
          <w:lang w:val="it-IT"/>
        </w:rPr>
        <w:t xml:space="preserve">, raccolgono per loro materiale informativo, partecipano alle giornate </w:t>
      </w:r>
      <w:r w:rsidRPr="00665B16">
        <w:rPr>
          <w:color w:val="000000"/>
          <w:sz w:val="24"/>
          <w:szCs w:val="24"/>
          <w:lang w:val="it-IT"/>
        </w:rPr>
        <w:lastRenderedPageBreak/>
        <w:t xml:space="preserve">aperte (anche alla </w:t>
      </w:r>
      <w:r w:rsidRPr="00534CDB">
        <w:rPr>
          <w:i/>
          <w:color w:val="000000"/>
          <w:sz w:val="24"/>
          <w:szCs w:val="24"/>
          <w:lang w:val="it-IT"/>
        </w:rPr>
        <w:t>Cattolica</w:t>
      </w:r>
      <w:r w:rsidR="00534CDB">
        <w:rPr>
          <w:color w:val="000000"/>
          <w:sz w:val="24"/>
          <w:szCs w:val="24"/>
          <w:lang w:val="it-IT"/>
        </w:rPr>
        <w:t xml:space="preserve"> </w:t>
      </w:r>
      <w:r w:rsidR="00FA7BBC">
        <w:rPr>
          <w:color w:val="000000"/>
          <w:sz w:val="24"/>
          <w:szCs w:val="24"/>
          <w:lang w:val="it-IT"/>
        </w:rPr>
        <w:t>(4)</w:t>
      </w:r>
      <w:r w:rsidRPr="00665B16">
        <w:rPr>
          <w:color w:val="000000"/>
          <w:sz w:val="24"/>
          <w:szCs w:val="24"/>
          <w:lang w:val="it-IT"/>
        </w:rPr>
        <w:t>, sem</w:t>
      </w:r>
      <w:r w:rsidRPr="00665B16">
        <w:rPr>
          <w:color w:val="000000"/>
          <w:sz w:val="24"/>
          <w:szCs w:val="24"/>
          <w:lang w:val="it-IT"/>
        </w:rPr>
        <w:softHyphen/>
        <w:t>pre a Milano, segnalano un boom di presenze), si mettono in coda agli sportelli delle segreterie. E i ra</w:t>
      </w:r>
      <w:r w:rsidRPr="00665B16">
        <w:rPr>
          <w:color w:val="000000"/>
          <w:sz w:val="24"/>
          <w:szCs w:val="24"/>
          <w:lang w:val="it-IT"/>
        </w:rPr>
        <w:softHyphen/>
        <w:t>gazzi - che in altri tempi si sarebbero sepolti vivi pur di non avere la mamma al loro fianco - sembrano accettare di buon grado questa infanzia prolungata. «Tutta la famiglia - sospira Barbara Ros</w:t>
      </w:r>
      <w:r>
        <w:rPr>
          <w:color w:val="000000"/>
          <w:sz w:val="24"/>
          <w:szCs w:val="24"/>
          <w:lang w:val="it-IT"/>
        </w:rPr>
        <w:t>in</w:t>
      </w:r>
      <w:r w:rsidRPr="00665B16">
        <w:rPr>
          <w:color w:val="000000"/>
          <w:sz w:val="24"/>
          <w:szCs w:val="24"/>
          <w:lang w:val="it-IT"/>
        </w:rPr>
        <w:t>a, re</w:t>
      </w:r>
      <w:r w:rsidRPr="00665B16">
        <w:rPr>
          <w:color w:val="000000"/>
          <w:sz w:val="24"/>
          <w:szCs w:val="24"/>
          <w:lang w:val="it-IT"/>
        </w:rPr>
        <w:softHyphen/>
      </w:r>
      <w:r w:rsidRPr="00665B16">
        <w:rPr>
          <w:color w:val="000000"/>
          <w:spacing w:val="1"/>
          <w:sz w:val="24"/>
          <w:szCs w:val="24"/>
          <w:lang w:val="it-IT"/>
        </w:rPr>
        <w:t xml:space="preserve">sponsabile del centro per l'orientamento della </w:t>
      </w:r>
      <w:r w:rsidRPr="00534CDB">
        <w:rPr>
          <w:i/>
          <w:color w:val="000000"/>
          <w:spacing w:val="1"/>
          <w:sz w:val="24"/>
          <w:szCs w:val="24"/>
          <w:lang w:val="it-IT"/>
        </w:rPr>
        <w:t>Statale</w:t>
      </w:r>
      <w:r w:rsidR="00534CDB">
        <w:rPr>
          <w:i/>
          <w:color w:val="000000"/>
          <w:spacing w:val="1"/>
          <w:sz w:val="24"/>
          <w:szCs w:val="24"/>
          <w:lang w:val="it-IT"/>
        </w:rPr>
        <w:t xml:space="preserve"> </w:t>
      </w:r>
      <w:r w:rsidR="00FA7BBC">
        <w:rPr>
          <w:color w:val="000000"/>
          <w:spacing w:val="1"/>
          <w:sz w:val="24"/>
          <w:szCs w:val="24"/>
          <w:lang w:val="it-IT"/>
        </w:rPr>
        <w:t>(5)</w:t>
      </w:r>
      <w:r w:rsidRPr="00665B16">
        <w:rPr>
          <w:color w:val="000000"/>
          <w:spacing w:val="1"/>
          <w:sz w:val="24"/>
          <w:szCs w:val="24"/>
          <w:lang w:val="it-IT"/>
        </w:rPr>
        <w:t xml:space="preserve"> di Milano (oltre il 50 per cento delle chiamate è dei genitori) - si interessa al futuro dell'aspirante matricola. E le richieste sono dettagliatissime</w:t>
      </w:r>
      <w:r>
        <w:rPr>
          <w:color w:val="000000"/>
          <w:spacing w:val="1"/>
          <w:sz w:val="24"/>
          <w:szCs w:val="24"/>
          <w:lang w:val="it-IT"/>
        </w:rPr>
        <w:t>:</w:t>
      </w:r>
      <w:r w:rsidRPr="00665B16">
        <w:rPr>
          <w:color w:val="000000"/>
          <w:spacing w:val="1"/>
          <w:sz w:val="24"/>
          <w:szCs w:val="24"/>
          <w:lang w:val="it-IT"/>
        </w:rPr>
        <w:t xml:space="preserve"> dagli </w:t>
      </w:r>
      <w:r w:rsidRPr="00665B16">
        <w:rPr>
          <w:color w:val="000000"/>
          <w:spacing w:val="2"/>
          <w:sz w:val="24"/>
          <w:szCs w:val="24"/>
          <w:lang w:val="it-IT"/>
        </w:rPr>
        <w:t xml:space="preserve">sbocchi lavorativi, agli orari delle lezioni </w:t>
      </w:r>
      <w:r>
        <w:rPr>
          <w:color w:val="000000"/>
          <w:spacing w:val="2"/>
          <w:sz w:val="24"/>
          <w:szCs w:val="24"/>
          <w:lang w:val="it-IT"/>
        </w:rPr>
        <w:t xml:space="preserve">o </w:t>
      </w:r>
      <w:r w:rsidRPr="00665B16">
        <w:rPr>
          <w:color w:val="000000"/>
          <w:spacing w:val="2"/>
          <w:sz w:val="24"/>
          <w:szCs w:val="24"/>
          <w:lang w:val="it-IT"/>
        </w:rPr>
        <w:t xml:space="preserve">alla fermata del metrò più vicina. In questo caso consigliamo </w:t>
      </w:r>
      <w:r w:rsidRPr="00665B16">
        <w:rPr>
          <w:color w:val="000000"/>
          <w:spacing w:val="-1"/>
          <w:sz w:val="24"/>
          <w:szCs w:val="24"/>
          <w:lang w:val="it-IT"/>
        </w:rPr>
        <w:t xml:space="preserve">di consultare il </w:t>
      </w:r>
      <w:r w:rsidRPr="00665B16">
        <w:rPr>
          <w:i/>
          <w:iCs/>
          <w:color w:val="000000"/>
          <w:spacing w:val="-1"/>
          <w:sz w:val="24"/>
          <w:szCs w:val="24"/>
          <w:lang w:val="it-IT"/>
        </w:rPr>
        <w:t>Tuttocittà</w:t>
      </w:r>
      <w:r>
        <w:rPr>
          <w:i/>
          <w:iCs/>
          <w:color w:val="000000"/>
          <w:spacing w:val="-1"/>
          <w:sz w:val="24"/>
          <w:szCs w:val="24"/>
          <w:lang w:val="it-IT"/>
        </w:rPr>
        <w:t xml:space="preserve"> </w:t>
      </w:r>
      <w:r w:rsidRPr="00665B16">
        <w:rPr>
          <w:iCs/>
          <w:color w:val="000000"/>
          <w:spacing w:val="-1"/>
          <w:sz w:val="24"/>
          <w:szCs w:val="24"/>
          <w:lang w:val="it-IT"/>
        </w:rPr>
        <w:t>(</w:t>
      </w:r>
      <w:r w:rsidR="00FA7BBC">
        <w:rPr>
          <w:iCs/>
          <w:color w:val="000000"/>
          <w:spacing w:val="-1"/>
          <w:sz w:val="24"/>
          <w:szCs w:val="24"/>
          <w:lang w:val="it-IT"/>
        </w:rPr>
        <w:t>6)</w:t>
      </w:r>
      <w:r w:rsidRPr="00665B16">
        <w:rPr>
          <w:i/>
          <w:iCs/>
          <w:color w:val="000000"/>
          <w:spacing w:val="-1"/>
          <w:sz w:val="24"/>
          <w:szCs w:val="24"/>
          <w:lang w:val="it-IT"/>
        </w:rPr>
        <w:t xml:space="preserve">». </w:t>
      </w:r>
      <w:r w:rsidRPr="00665B16">
        <w:rPr>
          <w:color w:val="000000"/>
          <w:spacing w:val="-1"/>
          <w:sz w:val="24"/>
          <w:szCs w:val="24"/>
          <w:lang w:val="it-IT"/>
        </w:rPr>
        <w:t xml:space="preserve">Sono telefonate fiume: «A volte ci capita di parlare con persone che vogliono </w:t>
      </w:r>
      <w:r w:rsidRPr="00665B16">
        <w:rPr>
          <w:color w:val="000000"/>
          <w:sz w:val="24"/>
          <w:szCs w:val="24"/>
          <w:lang w:val="it-IT"/>
        </w:rPr>
        <w:t>conoscere i minimi dettagli dei nostri corsi. Noi glieli forniamo e poi scopriamo che i figli sono lì, proprio di fianco a loro, a fare da suggeritori. Ma allora perché non ce li passano? Se potessimo parlare diret</w:t>
      </w:r>
      <w:r w:rsidRPr="00665B16">
        <w:rPr>
          <w:color w:val="000000"/>
          <w:sz w:val="24"/>
          <w:szCs w:val="24"/>
          <w:lang w:val="it-IT"/>
        </w:rPr>
        <w:softHyphen/>
      </w:r>
      <w:r w:rsidRPr="00665B16">
        <w:rPr>
          <w:color w:val="000000"/>
          <w:spacing w:val="1"/>
          <w:sz w:val="24"/>
          <w:szCs w:val="24"/>
          <w:lang w:val="it-IT"/>
        </w:rPr>
        <w:t>tamente con i ragazzi sarebbe tutto molto più semplice». Ma alcuni atenei</w:t>
      </w:r>
      <w:r>
        <w:rPr>
          <w:color w:val="000000"/>
          <w:spacing w:val="1"/>
          <w:sz w:val="24"/>
          <w:szCs w:val="24"/>
          <w:lang w:val="it-IT"/>
        </w:rPr>
        <w:t xml:space="preserve"> </w:t>
      </w:r>
      <w:r w:rsidRPr="00665B16">
        <w:rPr>
          <w:color w:val="000000"/>
          <w:spacing w:val="1"/>
          <w:sz w:val="24"/>
          <w:szCs w:val="24"/>
          <w:lang w:val="it-IT"/>
        </w:rPr>
        <w:t>hanno già escogitato l'of</w:t>
      </w:r>
      <w:r w:rsidRPr="00665B16">
        <w:rPr>
          <w:color w:val="000000"/>
          <w:spacing w:val="1"/>
          <w:sz w:val="24"/>
          <w:szCs w:val="24"/>
          <w:lang w:val="it-IT"/>
        </w:rPr>
        <w:softHyphen/>
      </w:r>
      <w:r w:rsidRPr="00665B16">
        <w:rPr>
          <w:color w:val="000000"/>
          <w:spacing w:val="2"/>
          <w:sz w:val="24"/>
          <w:szCs w:val="24"/>
          <w:lang w:val="it-IT"/>
        </w:rPr>
        <w:t xml:space="preserve">fensiva contro i genitori ingombranti. Alla </w:t>
      </w:r>
      <w:r w:rsidRPr="00534CDB">
        <w:rPr>
          <w:i/>
          <w:color w:val="000000"/>
          <w:spacing w:val="2"/>
          <w:sz w:val="24"/>
          <w:szCs w:val="24"/>
          <w:lang w:val="it-IT"/>
        </w:rPr>
        <w:t>Bocconi</w:t>
      </w:r>
      <w:r w:rsidR="00534CDB">
        <w:rPr>
          <w:i/>
          <w:color w:val="000000"/>
          <w:spacing w:val="2"/>
          <w:sz w:val="24"/>
          <w:szCs w:val="24"/>
          <w:lang w:val="it-IT"/>
        </w:rPr>
        <w:t xml:space="preserve"> </w:t>
      </w:r>
      <w:r w:rsidR="00FA7BBC">
        <w:rPr>
          <w:color w:val="000000"/>
          <w:spacing w:val="2"/>
          <w:sz w:val="24"/>
          <w:szCs w:val="24"/>
          <w:lang w:val="it-IT"/>
        </w:rPr>
        <w:t>(7)</w:t>
      </w:r>
      <w:r w:rsidRPr="00665B16">
        <w:rPr>
          <w:color w:val="000000"/>
          <w:spacing w:val="2"/>
          <w:sz w:val="24"/>
          <w:szCs w:val="24"/>
          <w:lang w:val="it-IT"/>
        </w:rPr>
        <w:t xml:space="preserve">, per esempio, durante le giornate di orientamento </w:t>
      </w:r>
      <w:r w:rsidRPr="00665B16">
        <w:rPr>
          <w:color w:val="000000"/>
          <w:spacing w:val="1"/>
          <w:sz w:val="24"/>
          <w:szCs w:val="24"/>
          <w:lang w:val="it-IT"/>
        </w:rPr>
        <w:t xml:space="preserve">(due all'anno) è previsto un incontro di un'ora e mezzo destinato esclusivamente a madri e padri. «Il messaggio - dice Giovanni Valotti, direttore della Undergraduate School dell'ateneo - è chiaro: "vi do </w:t>
      </w:r>
      <w:r w:rsidRPr="00665B16">
        <w:rPr>
          <w:color w:val="000000"/>
          <w:spacing w:val="-2"/>
          <w:sz w:val="24"/>
          <w:szCs w:val="24"/>
          <w:lang w:val="it-IT"/>
        </w:rPr>
        <w:t xml:space="preserve">tutte le informazioni necessarie e ci rivediamo alla laurea". Il nostro rapporto sì limita a questo. E quando </w:t>
      </w:r>
      <w:r w:rsidRPr="00665B16">
        <w:rPr>
          <w:color w:val="000000"/>
          <w:sz w:val="24"/>
          <w:szCs w:val="24"/>
          <w:lang w:val="it-IT"/>
        </w:rPr>
        <w:t xml:space="preserve">qualche padre si presenta da me in ufficio, a meno che non si tratti di un problema grave replico: "Mi </w:t>
      </w:r>
      <w:r w:rsidRPr="00665B16">
        <w:rPr>
          <w:color w:val="000000"/>
          <w:spacing w:val="-1"/>
          <w:sz w:val="24"/>
          <w:szCs w:val="24"/>
          <w:lang w:val="it-IT"/>
        </w:rPr>
        <w:t xml:space="preserve">mandi suo figlio"». </w:t>
      </w:r>
      <w:r w:rsidR="00FA7BBC">
        <w:rPr>
          <w:color w:val="000000"/>
          <w:spacing w:val="-1"/>
          <w:sz w:val="24"/>
          <w:szCs w:val="24"/>
          <w:lang w:val="it-IT"/>
        </w:rPr>
        <w:t>“</w:t>
      </w:r>
      <w:r w:rsidRPr="00665B16">
        <w:rPr>
          <w:color w:val="000000"/>
          <w:spacing w:val="-1"/>
          <w:sz w:val="24"/>
          <w:szCs w:val="24"/>
          <w:lang w:val="it-IT"/>
        </w:rPr>
        <w:t>Bamboccioni</w:t>
      </w:r>
      <w:r w:rsidR="00FA7BBC">
        <w:rPr>
          <w:color w:val="000000"/>
          <w:spacing w:val="-1"/>
          <w:sz w:val="24"/>
          <w:szCs w:val="24"/>
          <w:lang w:val="it-IT"/>
        </w:rPr>
        <w:t>”</w:t>
      </w:r>
      <w:r w:rsidRPr="00665B16">
        <w:rPr>
          <w:color w:val="000000"/>
          <w:spacing w:val="-1"/>
          <w:sz w:val="24"/>
          <w:szCs w:val="24"/>
          <w:lang w:val="it-IT"/>
        </w:rPr>
        <w:t xml:space="preserve">, </w:t>
      </w:r>
      <w:r w:rsidR="00FA7BBC">
        <w:rPr>
          <w:color w:val="000000"/>
          <w:spacing w:val="-1"/>
          <w:sz w:val="24"/>
          <w:szCs w:val="24"/>
          <w:lang w:val="it-IT"/>
        </w:rPr>
        <w:t>“</w:t>
      </w:r>
      <w:r w:rsidRPr="00665B16">
        <w:rPr>
          <w:color w:val="000000"/>
          <w:spacing w:val="-1"/>
          <w:sz w:val="24"/>
          <w:szCs w:val="24"/>
          <w:lang w:val="it-IT"/>
        </w:rPr>
        <w:t>neo Tanguy</w:t>
      </w:r>
      <w:r w:rsidR="00FA7BBC">
        <w:rPr>
          <w:color w:val="000000"/>
          <w:spacing w:val="-1"/>
          <w:sz w:val="24"/>
          <w:szCs w:val="24"/>
          <w:lang w:val="it-IT"/>
        </w:rPr>
        <w:t>”</w:t>
      </w:r>
      <w:r w:rsidRPr="00665B16">
        <w:rPr>
          <w:color w:val="000000"/>
          <w:spacing w:val="-1"/>
          <w:sz w:val="24"/>
          <w:szCs w:val="24"/>
          <w:lang w:val="it-IT"/>
        </w:rPr>
        <w:t xml:space="preserve"> (dal celebre film francese), </w:t>
      </w:r>
      <w:r w:rsidR="009A2F66">
        <w:rPr>
          <w:color w:val="000000"/>
          <w:spacing w:val="-1"/>
          <w:sz w:val="24"/>
          <w:szCs w:val="24"/>
          <w:lang w:val="it-IT"/>
        </w:rPr>
        <w:t>“</w:t>
      </w:r>
      <w:r w:rsidRPr="00665B16">
        <w:rPr>
          <w:color w:val="000000"/>
          <w:spacing w:val="-1"/>
          <w:sz w:val="24"/>
          <w:szCs w:val="24"/>
          <w:lang w:val="it-IT"/>
        </w:rPr>
        <w:t>eterni adolescenti</w:t>
      </w:r>
      <w:r w:rsidR="009A2F66">
        <w:rPr>
          <w:color w:val="000000"/>
          <w:spacing w:val="-1"/>
          <w:sz w:val="24"/>
          <w:szCs w:val="24"/>
          <w:lang w:val="it-IT"/>
        </w:rPr>
        <w:t>”</w:t>
      </w:r>
      <w:r w:rsidRPr="00665B16">
        <w:rPr>
          <w:color w:val="000000"/>
          <w:spacing w:val="-1"/>
          <w:sz w:val="24"/>
          <w:szCs w:val="24"/>
          <w:lang w:val="it-IT"/>
        </w:rPr>
        <w:t>. I termini co</w:t>
      </w:r>
      <w:r w:rsidRPr="00665B16">
        <w:rPr>
          <w:color w:val="000000"/>
          <w:spacing w:val="-1"/>
          <w:sz w:val="24"/>
          <w:szCs w:val="24"/>
          <w:lang w:val="it-IT"/>
        </w:rPr>
        <w:softHyphen/>
      </w:r>
      <w:r w:rsidRPr="00665B16">
        <w:rPr>
          <w:color w:val="000000"/>
          <w:spacing w:val="-2"/>
          <w:sz w:val="24"/>
          <w:szCs w:val="24"/>
          <w:lang w:val="it-IT"/>
        </w:rPr>
        <w:t xml:space="preserve">niati per descrivere questa generazione sono tanti. Come tante sono le attenuanti a loro favore. «Adesso </w:t>
      </w:r>
      <w:r w:rsidRPr="00665B16">
        <w:rPr>
          <w:color w:val="000000"/>
          <w:spacing w:val="2"/>
          <w:sz w:val="24"/>
          <w:szCs w:val="24"/>
          <w:lang w:val="it-IT"/>
        </w:rPr>
        <w:t xml:space="preserve">è tutto più complicato - osserva Barbara Rosina - i percorsi universitari sono innumerevoli e nessuno </w:t>
      </w:r>
      <w:r w:rsidRPr="00665B16">
        <w:rPr>
          <w:color w:val="000000"/>
          <w:sz w:val="24"/>
          <w:szCs w:val="24"/>
          <w:lang w:val="it-IT"/>
        </w:rPr>
        <w:t>d</w:t>
      </w:r>
      <w:r w:rsidR="00E15A4B">
        <w:rPr>
          <w:color w:val="000000"/>
          <w:sz w:val="24"/>
          <w:szCs w:val="24"/>
          <w:lang w:val="it-IT"/>
        </w:rPr>
        <w:t>à</w:t>
      </w:r>
      <w:r w:rsidRPr="00665B16">
        <w:rPr>
          <w:color w:val="000000"/>
          <w:sz w:val="24"/>
          <w:szCs w:val="24"/>
          <w:lang w:val="it-IT"/>
        </w:rPr>
        <w:t xml:space="preserve"> la certezza di un posto di lavoro. I ragazzi di oggi fanno l'università con la consapevolezza di rima</w:t>
      </w:r>
      <w:r w:rsidRPr="00665B16">
        <w:rPr>
          <w:color w:val="000000"/>
          <w:sz w:val="24"/>
          <w:szCs w:val="24"/>
          <w:lang w:val="it-IT"/>
        </w:rPr>
        <w:softHyphen/>
      </w:r>
      <w:r w:rsidRPr="00665B16">
        <w:rPr>
          <w:color w:val="000000"/>
          <w:spacing w:val="1"/>
          <w:sz w:val="24"/>
          <w:szCs w:val="24"/>
          <w:lang w:val="it-IT"/>
        </w:rPr>
        <w:t>nere precari a lungo, se non a vita. È ovvio che i genitori si preoccupino».</w:t>
      </w:r>
    </w:p>
    <w:p w:rsidR="00665B16" w:rsidRDefault="00665B16" w:rsidP="00665B16">
      <w:pPr>
        <w:shd w:val="clear" w:color="auto" w:fill="FFFFFF"/>
        <w:spacing w:line="360" w:lineRule="auto"/>
        <w:jc w:val="right"/>
        <w:rPr>
          <w:i/>
          <w:iCs/>
          <w:color w:val="000000"/>
          <w:spacing w:val="-1"/>
          <w:sz w:val="24"/>
          <w:szCs w:val="24"/>
          <w:lang w:val="it-IT"/>
        </w:rPr>
      </w:pPr>
      <w:r w:rsidRPr="00665B16">
        <w:rPr>
          <w:i/>
          <w:iCs/>
          <w:color w:val="000000"/>
          <w:spacing w:val="-1"/>
          <w:sz w:val="24"/>
          <w:szCs w:val="24"/>
          <w:lang w:val="it-IT"/>
        </w:rPr>
        <w:t xml:space="preserve"> </w:t>
      </w:r>
      <w:r w:rsidRPr="00637E9D">
        <w:rPr>
          <w:i/>
          <w:iCs/>
          <w:color w:val="000000" w:themeColor="text1"/>
          <w:spacing w:val="-1"/>
          <w:sz w:val="24"/>
          <w:szCs w:val="24"/>
          <w:lang w:val="it-IT"/>
        </w:rPr>
        <w:t>(</w:t>
      </w:r>
      <w:hyperlink r:id="rId9" w:history="1">
        <w:r w:rsidR="00FA7BBC" w:rsidRPr="00637E9D">
          <w:rPr>
            <w:rStyle w:val="Hyperlink"/>
            <w:i/>
            <w:iCs/>
            <w:color w:val="000000" w:themeColor="text1"/>
            <w:spacing w:val="-1"/>
            <w:sz w:val="24"/>
            <w:szCs w:val="24"/>
            <w:lang w:val="it-IT"/>
          </w:rPr>
          <w:t>www.corriere.it</w:t>
        </w:r>
      </w:hyperlink>
      <w:r w:rsidRPr="00665B16">
        <w:rPr>
          <w:i/>
          <w:iCs/>
          <w:color w:val="000000"/>
          <w:spacing w:val="-1"/>
          <w:sz w:val="24"/>
          <w:szCs w:val="24"/>
          <w:lang w:val="it-IT"/>
        </w:rPr>
        <w:t>)</w:t>
      </w:r>
    </w:p>
    <w:p w:rsidR="00FA7BBC" w:rsidRDefault="00FA7BBC" w:rsidP="00665B16">
      <w:pPr>
        <w:shd w:val="clear" w:color="auto" w:fill="FFFFFF"/>
        <w:spacing w:line="360" w:lineRule="auto"/>
        <w:jc w:val="right"/>
        <w:rPr>
          <w:i/>
          <w:iCs/>
          <w:color w:val="000000"/>
          <w:spacing w:val="-1"/>
          <w:sz w:val="24"/>
          <w:szCs w:val="24"/>
          <w:lang w:val="it-IT"/>
        </w:rPr>
      </w:pPr>
    </w:p>
    <w:p w:rsidR="00FA7BBC" w:rsidRPr="00665B16" w:rsidRDefault="00FA7BBC" w:rsidP="00665B16">
      <w:pPr>
        <w:shd w:val="clear" w:color="auto" w:fill="FFFFFF"/>
        <w:spacing w:line="360" w:lineRule="auto"/>
        <w:jc w:val="right"/>
        <w:rPr>
          <w:sz w:val="24"/>
          <w:szCs w:val="24"/>
          <w:lang w:val="it-IT"/>
        </w:rPr>
      </w:pPr>
    </w:p>
    <w:p w:rsidR="00665B16" w:rsidRDefault="00FA7BBC" w:rsidP="00665B16">
      <w:pPr>
        <w:shd w:val="clear" w:color="auto" w:fill="FFFFFF"/>
        <w:spacing w:line="360" w:lineRule="auto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(1)</w:t>
      </w:r>
      <w:r w:rsidR="00311716">
        <w:rPr>
          <w:sz w:val="24"/>
          <w:szCs w:val="24"/>
          <w:lang w:val="it-IT"/>
        </w:rPr>
        <w:t xml:space="preserve"> </w:t>
      </w:r>
      <w:r w:rsidR="00534CDB">
        <w:rPr>
          <w:sz w:val="24"/>
          <w:szCs w:val="24"/>
          <w:lang w:val="it-IT"/>
        </w:rPr>
        <w:t>Studente iscritto al primo anno di una facoltà universitaria</w:t>
      </w:r>
    </w:p>
    <w:p w:rsidR="00FA7BBC" w:rsidRDefault="00FA7BBC" w:rsidP="00665B16">
      <w:pPr>
        <w:shd w:val="clear" w:color="auto" w:fill="FFFFFF"/>
        <w:spacing w:line="360" w:lineRule="auto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(2)</w:t>
      </w:r>
      <w:r w:rsidR="00311716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Una delle Università di Milano</w:t>
      </w:r>
    </w:p>
    <w:p w:rsidR="00FA7BBC" w:rsidRDefault="00FA7BBC" w:rsidP="00665B16">
      <w:pPr>
        <w:shd w:val="clear" w:color="auto" w:fill="FFFFFF"/>
        <w:spacing w:line="360" w:lineRule="auto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(3)</w:t>
      </w:r>
      <w:r w:rsidR="00311716">
        <w:rPr>
          <w:sz w:val="24"/>
          <w:szCs w:val="24"/>
          <w:lang w:val="it-IT"/>
        </w:rPr>
        <w:t xml:space="preserve"> </w:t>
      </w:r>
      <w:r w:rsidR="00534CDB">
        <w:rPr>
          <w:sz w:val="24"/>
          <w:szCs w:val="24"/>
          <w:lang w:val="it-IT"/>
        </w:rPr>
        <w:t>Prima iscrizione di uno studente all’università</w:t>
      </w:r>
    </w:p>
    <w:p w:rsidR="00FA7BBC" w:rsidRDefault="00FA7BBC" w:rsidP="00665B16">
      <w:pPr>
        <w:shd w:val="clear" w:color="auto" w:fill="FFFFFF"/>
        <w:spacing w:line="360" w:lineRule="auto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(4)</w:t>
      </w:r>
      <w:r w:rsidRPr="00FA7BBC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Una delle Università di Milano</w:t>
      </w:r>
    </w:p>
    <w:p w:rsidR="00FA7BBC" w:rsidRDefault="00FA7BBC" w:rsidP="00665B16">
      <w:pPr>
        <w:shd w:val="clear" w:color="auto" w:fill="FFFFFF"/>
        <w:spacing w:line="360" w:lineRule="auto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(5)</w:t>
      </w:r>
      <w:r w:rsidRPr="00FA7BBC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Una delle Università di Milano</w:t>
      </w:r>
    </w:p>
    <w:p w:rsidR="00FA7BBC" w:rsidRDefault="00FA7BBC" w:rsidP="00665B16">
      <w:pPr>
        <w:shd w:val="clear" w:color="auto" w:fill="FFFFFF"/>
        <w:spacing w:line="360" w:lineRule="auto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(6)</w:t>
      </w:r>
      <w:r w:rsidR="00311716">
        <w:rPr>
          <w:sz w:val="24"/>
          <w:szCs w:val="24"/>
          <w:lang w:val="it-IT"/>
        </w:rPr>
        <w:t xml:space="preserve"> Mappa, cartina geografica, guida della città con tutte le indicazioni utili ( parcheggi, locali, ristoranti….) </w:t>
      </w:r>
    </w:p>
    <w:p w:rsidR="00FA7BBC" w:rsidRDefault="00FA7BBC" w:rsidP="00665B16">
      <w:pPr>
        <w:shd w:val="clear" w:color="auto" w:fill="FFFFFF"/>
        <w:spacing w:line="360" w:lineRule="auto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(7)</w:t>
      </w:r>
      <w:r w:rsidRPr="00FA7BBC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Una delle Università di Milano</w:t>
      </w:r>
    </w:p>
    <w:p w:rsidR="00994896" w:rsidRDefault="00994896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br w:type="page"/>
      </w:r>
    </w:p>
    <w:p w:rsidR="00176033" w:rsidRPr="00637E9D" w:rsidRDefault="00176033" w:rsidP="00665B16">
      <w:pPr>
        <w:shd w:val="clear" w:color="auto" w:fill="FFFFFF"/>
        <w:spacing w:line="396" w:lineRule="exact"/>
        <w:ind w:left="714" w:right="504" w:hanging="708"/>
        <w:rPr>
          <w:color w:val="000000" w:themeColor="text1"/>
          <w:spacing w:val="10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lastRenderedPageBreak/>
        <w:t>1.</w:t>
      </w:r>
      <w:r w:rsidR="00665B1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 La </w:t>
      </w:r>
      <w:r w:rsidR="00DD075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respo</w:t>
      </w:r>
      <w:r w:rsidR="00665B1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nsabile del centro osserva che i genitori degli studenti </w:t>
      </w:r>
    </w:p>
    <w:p w:rsidR="00665B16" w:rsidRPr="00637E9D" w:rsidRDefault="00176033" w:rsidP="00665B16">
      <w:pPr>
        <w:shd w:val="clear" w:color="auto" w:fill="FFFFFF"/>
        <w:spacing w:line="396" w:lineRule="exact"/>
        <w:ind w:left="714" w:right="504" w:hanging="708"/>
        <w:rPr>
          <w:color w:val="000000" w:themeColor="text1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a) </w:t>
      </w:r>
      <w:r w:rsidR="00DD075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 </w:t>
      </w:r>
      <w:r w:rsidR="00665B16" w:rsidRPr="00637E9D">
        <w:rPr>
          <w:color w:val="000000" w:themeColor="text1"/>
          <w:spacing w:val="-4"/>
          <w:w w:val="101"/>
          <w:sz w:val="23"/>
          <w:szCs w:val="23"/>
          <w:lang w:val="it-IT"/>
        </w:rPr>
        <w:t>trattano gli impiegati in modo poco educato</w:t>
      </w:r>
    </w:p>
    <w:p w:rsidR="00176033" w:rsidRPr="00637E9D" w:rsidRDefault="00176033" w:rsidP="00176033">
      <w:pPr>
        <w:shd w:val="clear" w:color="auto" w:fill="FFFFFF"/>
        <w:spacing w:before="6" w:line="396" w:lineRule="exact"/>
        <w:ind w:right="2880"/>
        <w:rPr>
          <w:color w:val="000000" w:themeColor="text1"/>
          <w:spacing w:val="-3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b)</w:t>
      </w:r>
      <w:r w:rsidR="00665B16" w:rsidRPr="00637E9D">
        <w:rPr>
          <w:color w:val="000000" w:themeColor="text1"/>
          <w:spacing w:val="-3"/>
          <w:w w:val="101"/>
          <w:sz w:val="23"/>
          <w:szCs w:val="23"/>
          <w:lang w:val="it-IT"/>
        </w:rPr>
        <w:t xml:space="preserve"> </w:t>
      </w:r>
      <w:r w:rsidR="00DD0756" w:rsidRPr="00637E9D">
        <w:rPr>
          <w:color w:val="000000" w:themeColor="text1"/>
          <w:spacing w:val="-3"/>
          <w:w w:val="101"/>
          <w:sz w:val="23"/>
          <w:szCs w:val="23"/>
          <w:lang w:val="it-IT"/>
        </w:rPr>
        <w:t xml:space="preserve"> </w:t>
      </w:r>
      <w:r w:rsidR="00665B16" w:rsidRPr="00637E9D">
        <w:rPr>
          <w:color w:val="000000" w:themeColor="text1"/>
          <w:spacing w:val="-3"/>
          <w:w w:val="101"/>
          <w:sz w:val="23"/>
          <w:szCs w:val="23"/>
          <w:lang w:val="it-IT"/>
        </w:rPr>
        <w:t xml:space="preserve">cercano di influenzare i figli nelle loro scelte </w:t>
      </w:r>
    </w:p>
    <w:p w:rsidR="00665B16" w:rsidRPr="00637E9D" w:rsidRDefault="00176033" w:rsidP="00176033">
      <w:pPr>
        <w:shd w:val="clear" w:color="auto" w:fill="FFFFFF"/>
        <w:spacing w:before="6" w:line="396" w:lineRule="exact"/>
        <w:ind w:right="2880"/>
        <w:rPr>
          <w:color w:val="000000" w:themeColor="text1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c)</w:t>
      </w:r>
      <w:r w:rsidR="00DD075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  </w:t>
      </w:r>
      <w:r w:rsidR="00665B16" w:rsidRPr="00637E9D">
        <w:rPr>
          <w:color w:val="000000" w:themeColor="text1"/>
          <w:spacing w:val="-5"/>
          <w:w w:val="101"/>
          <w:sz w:val="23"/>
          <w:szCs w:val="23"/>
          <w:lang w:val="it-IT"/>
        </w:rPr>
        <w:t>si dimostrano preoccupati delle scelte dei figli</w:t>
      </w:r>
    </w:p>
    <w:p w:rsidR="00665B16" w:rsidRPr="00637E9D" w:rsidRDefault="00176033" w:rsidP="00176033">
      <w:pPr>
        <w:shd w:val="clear" w:color="auto" w:fill="FFFFFF"/>
        <w:spacing w:before="102"/>
        <w:rPr>
          <w:color w:val="000000" w:themeColor="text1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d)</w:t>
      </w:r>
      <w:r w:rsidR="00DD075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  </w:t>
      </w:r>
      <w:r w:rsidR="00665B16" w:rsidRPr="00637E9D">
        <w:rPr>
          <w:color w:val="000000" w:themeColor="text1"/>
          <w:spacing w:val="-2"/>
          <w:w w:val="101"/>
          <w:sz w:val="23"/>
          <w:szCs w:val="23"/>
          <w:lang w:val="it-IT"/>
        </w:rPr>
        <w:t>si comportano come se i figli fossero adolescenti</w:t>
      </w:r>
    </w:p>
    <w:p w:rsidR="00176033" w:rsidRPr="00637E9D" w:rsidRDefault="00176033" w:rsidP="00665B16">
      <w:pPr>
        <w:shd w:val="clear" w:color="auto" w:fill="FFFFFF"/>
        <w:spacing w:before="480" w:line="396" w:lineRule="exact"/>
        <w:ind w:left="288" w:hanging="276"/>
        <w:rPr>
          <w:color w:val="000000" w:themeColor="text1"/>
          <w:spacing w:val="10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2.</w:t>
      </w:r>
      <w:r w:rsidR="00665B1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  In questa situazione l'atteggiamento degli studenti verso i genitori è di </w:t>
      </w:r>
    </w:p>
    <w:p w:rsidR="00176033" w:rsidRPr="00637E9D" w:rsidRDefault="00665B16" w:rsidP="00176033">
      <w:pPr>
        <w:pStyle w:val="ListParagraph"/>
        <w:numPr>
          <w:ilvl w:val="0"/>
          <w:numId w:val="9"/>
        </w:numPr>
        <w:shd w:val="clear" w:color="auto" w:fill="FFFFFF"/>
        <w:spacing w:before="480" w:line="396" w:lineRule="exact"/>
        <w:rPr>
          <w:color w:val="000000" w:themeColor="text1"/>
          <w:spacing w:val="4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consenso </w:t>
      </w:r>
    </w:p>
    <w:p w:rsidR="00665B16" w:rsidRPr="00637E9D" w:rsidRDefault="00665B16" w:rsidP="00176033">
      <w:pPr>
        <w:pStyle w:val="ListParagraph"/>
        <w:numPr>
          <w:ilvl w:val="0"/>
          <w:numId w:val="9"/>
        </w:numPr>
        <w:shd w:val="clear" w:color="auto" w:fill="FFFFFF"/>
        <w:spacing w:before="480" w:line="396" w:lineRule="exact"/>
        <w:rPr>
          <w:color w:val="000000" w:themeColor="text1"/>
          <w:lang w:val="it-IT"/>
        </w:rPr>
      </w:pPr>
      <w:r w:rsidRPr="00637E9D">
        <w:rPr>
          <w:color w:val="000000" w:themeColor="text1"/>
          <w:spacing w:val="4"/>
          <w:w w:val="101"/>
          <w:sz w:val="23"/>
          <w:szCs w:val="23"/>
          <w:lang w:val="it-IT"/>
        </w:rPr>
        <w:t>tolleranza</w:t>
      </w:r>
    </w:p>
    <w:p w:rsidR="00665B16" w:rsidRPr="00637E9D" w:rsidRDefault="00176033" w:rsidP="00176033">
      <w:pPr>
        <w:shd w:val="clear" w:color="auto" w:fill="FFFFFF"/>
        <w:spacing w:line="396" w:lineRule="exact"/>
        <w:rPr>
          <w:color w:val="000000" w:themeColor="text1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c)</w:t>
      </w:r>
      <w:r w:rsidR="00DD075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   </w:t>
      </w:r>
      <w:r w:rsidR="00665B16" w:rsidRPr="00637E9D">
        <w:rPr>
          <w:color w:val="000000" w:themeColor="text1"/>
          <w:spacing w:val="-6"/>
          <w:w w:val="101"/>
          <w:sz w:val="23"/>
          <w:szCs w:val="23"/>
          <w:lang w:val="it-IT"/>
        </w:rPr>
        <w:t>indifferenza</w:t>
      </w:r>
    </w:p>
    <w:p w:rsidR="00665B16" w:rsidRPr="00637E9D" w:rsidRDefault="00176033" w:rsidP="00176033">
      <w:pPr>
        <w:shd w:val="clear" w:color="auto" w:fill="FFFFFF"/>
        <w:spacing w:line="396" w:lineRule="exact"/>
        <w:rPr>
          <w:color w:val="000000" w:themeColor="text1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d)</w:t>
      </w:r>
      <w:r w:rsidR="00DD0756"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   </w:t>
      </w:r>
      <w:r w:rsidR="00665B16" w:rsidRPr="00637E9D">
        <w:rPr>
          <w:color w:val="000000" w:themeColor="text1"/>
          <w:spacing w:val="-6"/>
          <w:w w:val="101"/>
          <w:sz w:val="23"/>
          <w:szCs w:val="23"/>
          <w:lang w:val="it-IT"/>
        </w:rPr>
        <w:t>insofferenza</w:t>
      </w:r>
    </w:p>
    <w:p w:rsidR="00176033" w:rsidRPr="00637E9D" w:rsidRDefault="00176033" w:rsidP="00665B16">
      <w:pPr>
        <w:shd w:val="clear" w:color="auto" w:fill="FFFFFF"/>
        <w:spacing w:before="438" w:line="396" w:lineRule="exact"/>
        <w:ind w:left="372" w:right="1008" w:hanging="372"/>
        <w:rPr>
          <w:color w:val="000000" w:themeColor="text1"/>
          <w:spacing w:val="-1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9"/>
          <w:w w:val="101"/>
          <w:sz w:val="23"/>
          <w:szCs w:val="23"/>
          <w:lang w:val="it-IT"/>
        </w:rPr>
        <w:t>3.</w:t>
      </w:r>
      <w:r w:rsidR="00665B16" w:rsidRPr="00637E9D">
        <w:rPr>
          <w:color w:val="000000" w:themeColor="text1"/>
          <w:spacing w:val="9"/>
          <w:w w:val="101"/>
          <w:sz w:val="23"/>
          <w:szCs w:val="23"/>
          <w:lang w:val="it-IT"/>
        </w:rPr>
        <w:t xml:space="preserve"> L'incontro fissato alla Bocconi con i genitori ha lo scopo di </w:t>
      </w:r>
    </w:p>
    <w:p w:rsidR="00176033" w:rsidRPr="00637E9D" w:rsidRDefault="00176033" w:rsidP="00665B16">
      <w:pPr>
        <w:shd w:val="clear" w:color="auto" w:fill="FFFFFF"/>
        <w:spacing w:before="438" w:line="396" w:lineRule="exact"/>
        <w:ind w:left="372" w:right="1008" w:hanging="372"/>
        <w:rPr>
          <w:color w:val="000000" w:themeColor="text1"/>
          <w:spacing w:val="-1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a)</w:t>
      </w:r>
      <w:r w:rsidR="00665B16" w:rsidRPr="00637E9D">
        <w:rPr>
          <w:color w:val="000000" w:themeColor="text1"/>
          <w:spacing w:val="-1"/>
          <w:w w:val="101"/>
          <w:sz w:val="23"/>
          <w:szCs w:val="23"/>
          <w:lang w:val="it-IT"/>
        </w:rPr>
        <w:t xml:space="preserve"> tenerli lontano dall'università </w:t>
      </w:r>
    </w:p>
    <w:p w:rsidR="00176033" w:rsidRPr="00637E9D" w:rsidRDefault="00176033" w:rsidP="00665B16">
      <w:pPr>
        <w:shd w:val="clear" w:color="auto" w:fill="FFFFFF"/>
        <w:spacing w:before="438" w:line="396" w:lineRule="exact"/>
        <w:ind w:left="372" w:right="1008" w:hanging="372"/>
        <w:rPr>
          <w:color w:val="000000" w:themeColor="text1"/>
          <w:spacing w:val="-2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b)</w:t>
      </w:r>
      <w:r w:rsidR="00665B16" w:rsidRPr="00637E9D">
        <w:rPr>
          <w:color w:val="000000" w:themeColor="text1"/>
          <w:spacing w:val="-2"/>
          <w:w w:val="101"/>
          <w:sz w:val="23"/>
          <w:szCs w:val="23"/>
          <w:lang w:val="it-IT"/>
        </w:rPr>
        <w:t xml:space="preserve">aiutarli a risolvere i loro dubbi </w:t>
      </w:r>
    </w:p>
    <w:p w:rsidR="00176033" w:rsidRPr="00637E9D" w:rsidRDefault="00176033" w:rsidP="00665B16">
      <w:pPr>
        <w:shd w:val="clear" w:color="auto" w:fill="FFFFFF"/>
        <w:spacing w:before="438" w:line="396" w:lineRule="exact"/>
        <w:ind w:left="372" w:right="1008" w:hanging="372"/>
        <w:rPr>
          <w:color w:val="000000" w:themeColor="text1"/>
          <w:spacing w:val="-2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c)</w:t>
      </w:r>
      <w:r w:rsidR="00665B16" w:rsidRPr="00637E9D">
        <w:rPr>
          <w:color w:val="000000" w:themeColor="text1"/>
          <w:spacing w:val="-2"/>
          <w:w w:val="101"/>
          <w:sz w:val="23"/>
          <w:szCs w:val="23"/>
          <w:lang w:val="it-IT"/>
        </w:rPr>
        <w:t xml:space="preserve"> tranquillizzarli sul futuro dei figli </w:t>
      </w:r>
    </w:p>
    <w:p w:rsidR="00665B16" w:rsidRPr="00637E9D" w:rsidRDefault="00176033" w:rsidP="00665B16">
      <w:pPr>
        <w:shd w:val="clear" w:color="auto" w:fill="FFFFFF"/>
        <w:spacing w:before="438" w:line="396" w:lineRule="exact"/>
        <w:ind w:left="372" w:right="1008" w:hanging="372"/>
        <w:rPr>
          <w:color w:val="000000" w:themeColor="text1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>d)</w:t>
      </w:r>
      <w:r w:rsidR="00665B16" w:rsidRPr="00637E9D">
        <w:rPr>
          <w:color w:val="000000" w:themeColor="text1"/>
          <w:spacing w:val="-2"/>
          <w:w w:val="101"/>
          <w:sz w:val="23"/>
          <w:szCs w:val="23"/>
          <w:lang w:val="it-IT"/>
        </w:rPr>
        <w:t xml:space="preserve"> dare loro tutte le informazioni utili</w:t>
      </w:r>
    </w:p>
    <w:p w:rsidR="00665B16" w:rsidRPr="00637E9D" w:rsidRDefault="00176033" w:rsidP="00665B16">
      <w:pPr>
        <w:shd w:val="clear" w:color="auto" w:fill="FFFFFF"/>
        <w:spacing w:before="444" w:line="396" w:lineRule="exact"/>
        <w:rPr>
          <w:color w:val="000000" w:themeColor="text1"/>
          <w:lang w:val="it-IT"/>
        </w:rPr>
      </w:pPr>
      <w:r w:rsidRPr="00637E9D">
        <w:rPr>
          <w:color w:val="000000" w:themeColor="text1"/>
          <w:spacing w:val="6"/>
          <w:sz w:val="24"/>
          <w:szCs w:val="24"/>
          <w:lang w:val="it-IT"/>
        </w:rPr>
        <w:t>4.</w:t>
      </w:r>
      <w:r w:rsidR="00665B16" w:rsidRPr="00637E9D">
        <w:rPr>
          <w:color w:val="000000" w:themeColor="text1"/>
          <w:spacing w:val="6"/>
          <w:sz w:val="24"/>
          <w:szCs w:val="24"/>
          <w:lang w:val="it-IT"/>
        </w:rPr>
        <w:t xml:space="preserve"> Secondo B. Rosina questa situazione è anche dovuta al fatto che</w:t>
      </w:r>
    </w:p>
    <w:p w:rsidR="00665B16" w:rsidRPr="00637E9D" w:rsidRDefault="00176033" w:rsidP="00176033">
      <w:pPr>
        <w:widowControl w:val="0"/>
        <w:shd w:val="clear" w:color="auto" w:fill="FFFFFF"/>
        <w:tabs>
          <w:tab w:val="left" w:pos="714"/>
        </w:tabs>
        <w:autoSpaceDE w:val="0"/>
        <w:autoSpaceDN w:val="0"/>
        <w:adjustRightInd w:val="0"/>
        <w:spacing w:line="396" w:lineRule="exact"/>
        <w:rPr>
          <w:color w:val="000000" w:themeColor="text1"/>
          <w:spacing w:val="10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a) </w:t>
      </w:r>
      <w:r w:rsidR="00665B16" w:rsidRPr="00637E9D">
        <w:rPr>
          <w:color w:val="000000" w:themeColor="text1"/>
          <w:spacing w:val="-4"/>
          <w:w w:val="101"/>
          <w:sz w:val="23"/>
          <w:szCs w:val="23"/>
          <w:lang w:val="it-IT"/>
        </w:rPr>
        <w:t>la scuola non prepara i giovani ad affrontare l'università</w:t>
      </w:r>
    </w:p>
    <w:p w:rsidR="00665B16" w:rsidRPr="00637E9D" w:rsidRDefault="00176033" w:rsidP="00176033">
      <w:pPr>
        <w:widowControl w:val="0"/>
        <w:shd w:val="clear" w:color="auto" w:fill="FFFFFF"/>
        <w:tabs>
          <w:tab w:val="left" w:pos="714"/>
        </w:tabs>
        <w:autoSpaceDE w:val="0"/>
        <w:autoSpaceDN w:val="0"/>
        <w:adjustRightInd w:val="0"/>
        <w:spacing w:line="396" w:lineRule="exact"/>
        <w:rPr>
          <w:color w:val="000000" w:themeColor="text1"/>
          <w:spacing w:val="10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b) </w:t>
      </w:r>
      <w:r w:rsidR="00665B16" w:rsidRPr="00637E9D">
        <w:rPr>
          <w:color w:val="000000" w:themeColor="text1"/>
          <w:spacing w:val="-4"/>
          <w:w w:val="101"/>
          <w:sz w:val="23"/>
          <w:szCs w:val="23"/>
          <w:lang w:val="it-IT"/>
        </w:rPr>
        <w:t>iscriversi all'università è più difficile rispetto a un tempo</w:t>
      </w:r>
    </w:p>
    <w:p w:rsidR="00665B16" w:rsidRPr="00637E9D" w:rsidRDefault="00176033" w:rsidP="00176033">
      <w:pPr>
        <w:widowControl w:val="0"/>
        <w:shd w:val="clear" w:color="auto" w:fill="FFFFFF"/>
        <w:tabs>
          <w:tab w:val="left" w:pos="714"/>
        </w:tabs>
        <w:autoSpaceDE w:val="0"/>
        <w:autoSpaceDN w:val="0"/>
        <w:adjustRightInd w:val="0"/>
        <w:spacing w:line="396" w:lineRule="exact"/>
        <w:rPr>
          <w:color w:val="000000" w:themeColor="text1"/>
          <w:spacing w:val="14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c) </w:t>
      </w:r>
      <w:r w:rsidR="00665B16" w:rsidRPr="00637E9D">
        <w:rPr>
          <w:color w:val="000000" w:themeColor="text1"/>
          <w:spacing w:val="-4"/>
          <w:w w:val="101"/>
          <w:sz w:val="23"/>
          <w:szCs w:val="23"/>
          <w:lang w:val="it-IT"/>
        </w:rPr>
        <w:t>i corsi universitari, troppo numerosi, confondono i giovani</w:t>
      </w:r>
    </w:p>
    <w:p w:rsidR="00665B16" w:rsidRPr="00637E9D" w:rsidRDefault="00176033" w:rsidP="00176033">
      <w:pPr>
        <w:widowControl w:val="0"/>
        <w:shd w:val="clear" w:color="auto" w:fill="FFFFFF"/>
        <w:tabs>
          <w:tab w:val="left" w:pos="714"/>
        </w:tabs>
        <w:autoSpaceDE w:val="0"/>
        <w:autoSpaceDN w:val="0"/>
        <w:adjustRightInd w:val="0"/>
        <w:spacing w:line="396" w:lineRule="exact"/>
        <w:rPr>
          <w:color w:val="000000" w:themeColor="text1"/>
          <w:spacing w:val="10"/>
          <w:w w:val="101"/>
          <w:sz w:val="23"/>
          <w:szCs w:val="23"/>
          <w:lang w:val="it-IT"/>
        </w:rPr>
      </w:pPr>
      <w:r w:rsidRPr="00637E9D">
        <w:rPr>
          <w:color w:val="000000" w:themeColor="text1"/>
          <w:spacing w:val="10"/>
          <w:w w:val="101"/>
          <w:sz w:val="23"/>
          <w:szCs w:val="23"/>
          <w:lang w:val="it-IT"/>
        </w:rPr>
        <w:t xml:space="preserve">d) </w:t>
      </w:r>
      <w:r w:rsidR="00665B16" w:rsidRPr="00637E9D">
        <w:rPr>
          <w:color w:val="000000" w:themeColor="text1"/>
          <w:spacing w:val="-4"/>
          <w:w w:val="101"/>
          <w:sz w:val="23"/>
          <w:szCs w:val="23"/>
          <w:lang w:val="it-IT"/>
        </w:rPr>
        <w:t>gli studenti sono pieni di incertezze riguardo al loro futuro</w:t>
      </w:r>
    </w:p>
    <w:p w:rsidR="00DE0888" w:rsidRPr="00637E9D" w:rsidRDefault="00DE0888" w:rsidP="00DE0888">
      <w:pPr>
        <w:pBdr>
          <w:bottom w:val="single" w:sz="4" w:space="1" w:color="auto"/>
        </w:pBdr>
        <w:rPr>
          <w:b/>
          <w:color w:val="000000" w:themeColor="text1"/>
          <w:sz w:val="24"/>
          <w:szCs w:val="24"/>
          <w:lang w:val="it-IT"/>
        </w:rPr>
      </w:pPr>
    </w:p>
    <w:p w:rsidR="00DE0888" w:rsidRDefault="00DE0888" w:rsidP="00BF0093">
      <w:pPr>
        <w:rPr>
          <w:b/>
          <w:sz w:val="24"/>
          <w:szCs w:val="24"/>
          <w:lang w:val="it-IT"/>
        </w:rPr>
      </w:pPr>
    </w:p>
    <w:p w:rsidR="00994896" w:rsidRDefault="00994896" w:rsidP="00BF0093">
      <w:pPr>
        <w:rPr>
          <w:b/>
          <w:sz w:val="24"/>
          <w:szCs w:val="24"/>
          <w:lang w:val="it-IT"/>
        </w:rPr>
      </w:pPr>
    </w:p>
    <w:p w:rsidR="00994896" w:rsidRDefault="00994896" w:rsidP="00BF0093">
      <w:pPr>
        <w:rPr>
          <w:b/>
          <w:sz w:val="24"/>
          <w:szCs w:val="24"/>
          <w:lang w:val="it-IT"/>
        </w:rPr>
      </w:pPr>
    </w:p>
    <w:p w:rsidR="00994896" w:rsidRDefault="00994896" w:rsidP="00BF0093">
      <w:pPr>
        <w:rPr>
          <w:b/>
          <w:sz w:val="24"/>
          <w:szCs w:val="24"/>
          <w:lang w:val="it-IT"/>
        </w:rPr>
      </w:pPr>
    </w:p>
    <w:p w:rsidR="00994896" w:rsidRDefault="00994896" w:rsidP="00BF0093">
      <w:pPr>
        <w:rPr>
          <w:b/>
          <w:sz w:val="24"/>
          <w:szCs w:val="24"/>
          <w:lang w:val="it-IT"/>
        </w:rPr>
      </w:pPr>
    </w:p>
    <w:p w:rsidR="00994896" w:rsidRDefault="00994896" w:rsidP="00BF0093">
      <w:pPr>
        <w:rPr>
          <w:b/>
          <w:sz w:val="24"/>
          <w:szCs w:val="24"/>
          <w:lang w:val="it-IT"/>
        </w:rPr>
      </w:pPr>
    </w:p>
    <w:p w:rsidR="00994896" w:rsidRDefault="00994896" w:rsidP="00BF0093">
      <w:pPr>
        <w:rPr>
          <w:b/>
          <w:sz w:val="24"/>
          <w:szCs w:val="24"/>
          <w:lang w:val="it-IT"/>
        </w:rPr>
      </w:pPr>
    </w:p>
    <w:p w:rsidR="00994896" w:rsidRDefault="00994896" w:rsidP="00BF0093">
      <w:pPr>
        <w:rPr>
          <w:b/>
          <w:sz w:val="24"/>
          <w:szCs w:val="24"/>
          <w:lang w:val="it-IT"/>
        </w:rPr>
      </w:pPr>
    </w:p>
    <w:p w:rsidR="00DE0888" w:rsidRDefault="00DE0888" w:rsidP="00BF0093">
      <w:pPr>
        <w:rPr>
          <w:b/>
          <w:sz w:val="24"/>
          <w:szCs w:val="24"/>
          <w:lang w:val="it-IT"/>
        </w:rPr>
      </w:pPr>
    </w:p>
    <w:p w:rsidR="00DE0888" w:rsidRDefault="00DE0888" w:rsidP="00BF0093">
      <w:pPr>
        <w:rPr>
          <w:b/>
          <w:sz w:val="24"/>
          <w:szCs w:val="24"/>
          <w:lang w:val="it-IT"/>
        </w:rPr>
      </w:pPr>
    </w:p>
    <w:p w:rsidR="00886454" w:rsidRDefault="00BE5DD6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lastRenderedPageBreak/>
        <w:t>Es.n°</w:t>
      </w:r>
      <w:r>
        <w:rPr>
          <w:b/>
          <w:sz w:val="24"/>
          <w:szCs w:val="24"/>
          <w:lang w:val="it-IT"/>
        </w:rPr>
        <w:t xml:space="preserve"> 2  </w:t>
      </w:r>
      <w:r w:rsidR="00886454">
        <w:rPr>
          <w:b/>
          <w:sz w:val="24"/>
          <w:szCs w:val="24"/>
          <w:lang w:val="it-IT"/>
        </w:rPr>
        <w:t>: COMPOSIZIONE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175C78" w:rsidRDefault="00645C85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Scrivi</w:t>
      </w:r>
      <w:r w:rsidR="00175C78">
        <w:rPr>
          <w:b/>
          <w:sz w:val="24"/>
          <w:szCs w:val="24"/>
          <w:lang w:val="it-IT"/>
        </w:rPr>
        <w:t xml:space="preserve"> una composizione (usa non meno di </w:t>
      </w:r>
      <w:r w:rsidR="00836D4C">
        <w:rPr>
          <w:b/>
          <w:sz w:val="24"/>
          <w:szCs w:val="24"/>
          <w:lang w:val="it-IT"/>
        </w:rPr>
        <w:t>300/</w:t>
      </w:r>
      <w:r w:rsidR="00175C78">
        <w:rPr>
          <w:b/>
          <w:sz w:val="24"/>
          <w:szCs w:val="24"/>
          <w:lang w:val="it-IT"/>
        </w:rPr>
        <w:t>400</w:t>
      </w:r>
      <w:r w:rsidR="00836D4C">
        <w:rPr>
          <w:b/>
          <w:sz w:val="24"/>
          <w:szCs w:val="24"/>
          <w:lang w:val="it-IT"/>
        </w:rPr>
        <w:t xml:space="preserve"> </w:t>
      </w:r>
      <w:r w:rsidR="00175C78">
        <w:rPr>
          <w:b/>
          <w:sz w:val="24"/>
          <w:szCs w:val="24"/>
          <w:lang w:val="it-IT"/>
        </w:rPr>
        <w:t>parole</w:t>
      </w:r>
      <w:r w:rsidR="00637E9D">
        <w:rPr>
          <w:b/>
          <w:sz w:val="24"/>
          <w:szCs w:val="24"/>
          <w:lang w:val="it-IT"/>
        </w:rPr>
        <w:t>. Max 500 parole</w:t>
      </w:r>
      <w:r w:rsidR="00175C78">
        <w:rPr>
          <w:b/>
          <w:sz w:val="24"/>
          <w:szCs w:val="24"/>
          <w:lang w:val="it-IT"/>
        </w:rPr>
        <w:t xml:space="preserve">). </w:t>
      </w:r>
    </w:p>
    <w:p w:rsidR="00175C78" w:rsidRDefault="008F5B77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Scegli </w:t>
      </w:r>
      <w:r w:rsidRPr="00886454">
        <w:rPr>
          <w:b/>
          <w:sz w:val="24"/>
          <w:szCs w:val="24"/>
          <w:u w:val="single"/>
          <w:lang w:val="it-IT"/>
        </w:rPr>
        <w:t>UNA</w:t>
      </w:r>
      <w:r>
        <w:rPr>
          <w:b/>
          <w:sz w:val="24"/>
          <w:szCs w:val="24"/>
          <w:lang w:val="it-IT"/>
        </w:rPr>
        <w:t xml:space="preserve"> delle </w:t>
      </w:r>
      <w:r w:rsidR="00886454">
        <w:rPr>
          <w:b/>
          <w:sz w:val="24"/>
          <w:szCs w:val="24"/>
          <w:lang w:val="it-IT"/>
        </w:rPr>
        <w:t>tracce</w:t>
      </w:r>
      <w:r w:rsidR="0086228C">
        <w:rPr>
          <w:b/>
          <w:sz w:val="24"/>
          <w:szCs w:val="24"/>
          <w:lang w:val="it-IT"/>
        </w:rPr>
        <w:t xml:space="preserve"> (A oppure B</w:t>
      </w:r>
      <w:r w:rsidR="00F52E98">
        <w:rPr>
          <w:b/>
          <w:sz w:val="24"/>
          <w:szCs w:val="24"/>
          <w:lang w:val="it-IT"/>
        </w:rPr>
        <w:t xml:space="preserve"> oppure C</w:t>
      </w:r>
      <w:r w:rsidR="0086228C">
        <w:rPr>
          <w:b/>
          <w:sz w:val="24"/>
          <w:szCs w:val="24"/>
          <w:lang w:val="it-IT"/>
        </w:rPr>
        <w:t>)</w:t>
      </w:r>
      <w:r w:rsidR="00886454">
        <w:rPr>
          <w:b/>
          <w:sz w:val="24"/>
          <w:szCs w:val="24"/>
          <w:lang w:val="it-IT"/>
        </w:rPr>
        <w:t>.</w:t>
      </w:r>
    </w:p>
    <w:p w:rsidR="00B128CE" w:rsidRDefault="008F5B77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T</w:t>
      </w:r>
      <w:r w:rsidR="00175A73">
        <w:rPr>
          <w:b/>
          <w:sz w:val="24"/>
          <w:szCs w:val="24"/>
          <w:lang w:val="it-IT"/>
        </w:rPr>
        <w:t xml:space="preserve">occa </w:t>
      </w:r>
      <w:r w:rsidR="004162C3" w:rsidRPr="004162C3">
        <w:rPr>
          <w:b/>
          <w:sz w:val="24"/>
          <w:szCs w:val="24"/>
          <w:u w:val="single"/>
          <w:lang w:val="it-IT"/>
        </w:rPr>
        <w:t>tutti</w:t>
      </w:r>
      <w:r w:rsidR="004162C3">
        <w:rPr>
          <w:b/>
          <w:sz w:val="24"/>
          <w:szCs w:val="24"/>
          <w:lang w:val="it-IT"/>
        </w:rPr>
        <w:t xml:space="preserve">, </w:t>
      </w:r>
      <w:r w:rsidR="004162C3" w:rsidRPr="004162C3">
        <w:rPr>
          <w:b/>
          <w:sz w:val="24"/>
          <w:szCs w:val="24"/>
          <w:u w:val="single"/>
          <w:lang w:val="it-IT"/>
        </w:rPr>
        <w:t>o solo alcuni</w:t>
      </w:r>
      <w:r w:rsidR="004162C3">
        <w:rPr>
          <w:b/>
          <w:sz w:val="24"/>
          <w:szCs w:val="24"/>
          <w:lang w:val="it-IT"/>
        </w:rPr>
        <w:t>, de</w:t>
      </w:r>
      <w:r w:rsidR="00175A73">
        <w:rPr>
          <w:b/>
          <w:sz w:val="24"/>
          <w:szCs w:val="24"/>
          <w:lang w:val="it-IT"/>
        </w:rPr>
        <w:t>i punti suggeriti</w:t>
      </w:r>
      <w:r w:rsidR="00BC5846">
        <w:rPr>
          <w:b/>
          <w:sz w:val="24"/>
          <w:szCs w:val="24"/>
          <w:lang w:val="it-IT"/>
        </w:rPr>
        <w:t xml:space="preserve"> </w:t>
      </w:r>
      <w:r w:rsidR="004162C3">
        <w:rPr>
          <w:b/>
          <w:sz w:val="24"/>
          <w:szCs w:val="24"/>
          <w:lang w:val="it-IT"/>
        </w:rPr>
        <w:t xml:space="preserve">per ciascuna traccia </w:t>
      </w:r>
      <w:r w:rsidR="00BC5846">
        <w:rPr>
          <w:b/>
          <w:sz w:val="24"/>
          <w:szCs w:val="24"/>
          <w:lang w:val="it-IT"/>
        </w:rPr>
        <w:t>argomentandoli in un unico discorso</w:t>
      </w:r>
      <w:r w:rsidR="00AC0B9A">
        <w:rPr>
          <w:b/>
          <w:sz w:val="24"/>
          <w:szCs w:val="24"/>
          <w:lang w:val="it-IT"/>
        </w:rPr>
        <w:t xml:space="preserve">. Motiva le tue risposte e, se necessario, porta degli </w:t>
      </w:r>
      <w:r w:rsidR="00175A73">
        <w:rPr>
          <w:b/>
          <w:sz w:val="24"/>
          <w:szCs w:val="24"/>
          <w:lang w:val="it-IT"/>
        </w:rPr>
        <w:t xml:space="preserve"> </w:t>
      </w:r>
      <w:r w:rsidR="00AC0B9A">
        <w:rPr>
          <w:b/>
          <w:sz w:val="24"/>
          <w:szCs w:val="24"/>
          <w:lang w:val="it-IT"/>
        </w:rPr>
        <w:t>esempi a sostegno delle tue affermazioni</w:t>
      </w:r>
      <w:r w:rsidR="00645C85">
        <w:rPr>
          <w:b/>
          <w:sz w:val="24"/>
          <w:szCs w:val="24"/>
          <w:lang w:val="it-IT"/>
        </w:rPr>
        <w:t>.</w:t>
      </w:r>
      <w:r w:rsidR="00AC0B9A">
        <w:rPr>
          <w:b/>
          <w:sz w:val="24"/>
          <w:szCs w:val="24"/>
          <w:lang w:val="it-IT"/>
        </w:rPr>
        <w:t xml:space="preserve"> </w:t>
      </w:r>
    </w:p>
    <w:p w:rsidR="00117A46" w:rsidRDefault="00BE5DD6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 </w:t>
      </w:r>
    </w:p>
    <w:p w:rsidR="0086228C" w:rsidRPr="0086228C" w:rsidRDefault="0086228C" w:rsidP="0086228C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 w:rsidR="00886454" w:rsidRPr="0086228C">
        <w:rPr>
          <w:b/>
          <w:sz w:val="24"/>
          <w:szCs w:val="24"/>
          <w:u w:val="single"/>
          <w:lang w:val="it-IT"/>
        </w:rPr>
        <w:t>A.</w:t>
      </w:r>
    </w:p>
    <w:p w:rsidR="0086228C" w:rsidRDefault="0086228C" w:rsidP="0086228C">
      <w:pPr>
        <w:rPr>
          <w:b/>
          <w:sz w:val="24"/>
          <w:szCs w:val="24"/>
          <w:lang w:val="it-IT"/>
        </w:rPr>
      </w:pPr>
    </w:p>
    <w:p w:rsidR="0086228C" w:rsidRPr="001574F2" w:rsidRDefault="004162C3" w:rsidP="0086228C">
      <w:pPr>
        <w:rPr>
          <w:b/>
          <w:sz w:val="24"/>
          <w:szCs w:val="24"/>
          <w:lang w:val="it-IT"/>
        </w:rPr>
      </w:pPr>
      <w:r w:rsidRPr="004162C3">
        <w:rPr>
          <w:b/>
          <w:sz w:val="24"/>
          <w:szCs w:val="24"/>
          <w:lang w:val="it-IT"/>
        </w:rPr>
        <w:t>Com’è la situazione dei giovani in Norvegia e</w:t>
      </w:r>
      <w:r>
        <w:rPr>
          <w:b/>
          <w:sz w:val="24"/>
          <w:szCs w:val="24"/>
          <w:lang w:val="it-IT"/>
        </w:rPr>
        <w:t xml:space="preserve"> </w:t>
      </w:r>
      <w:r w:rsidRPr="004162C3">
        <w:rPr>
          <w:b/>
          <w:sz w:val="24"/>
          <w:szCs w:val="24"/>
          <w:lang w:val="it-IT"/>
        </w:rPr>
        <w:t xml:space="preserve"> in Italia  per quanto riguarda il lavoro, lo studio, le possibilità di crearsi una famiglia?</w:t>
      </w:r>
      <w:r w:rsidR="0086228C" w:rsidRPr="0086228C">
        <w:rPr>
          <w:sz w:val="24"/>
          <w:szCs w:val="24"/>
          <w:lang w:val="it-IT"/>
        </w:rPr>
        <w:t xml:space="preserve"> </w:t>
      </w:r>
      <w:r w:rsidR="0086228C" w:rsidRPr="0086228C">
        <w:rPr>
          <w:b/>
          <w:sz w:val="24"/>
          <w:szCs w:val="24"/>
          <w:lang w:val="it-IT"/>
        </w:rPr>
        <w:t>Come giudichi questa generazione? Quali sono i suoi pregi ed i suoi difetti? Ha forse qualche cosa da invidiare a quelle precedenti?</w:t>
      </w:r>
    </w:p>
    <w:p w:rsidR="004162C3" w:rsidRPr="004162C3" w:rsidRDefault="004162C3" w:rsidP="004162C3">
      <w:pPr>
        <w:rPr>
          <w:b/>
          <w:sz w:val="24"/>
          <w:szCs w:val="24"/>
          <w:lang w:val="it-IT"/>
        </w:rPr>
      </w:pPr>
    </w:p>
    <w:p w:rsidR="00886454" w:rsidRPr="004162C3" w:rsidRDefault="00886454" w:rsidP="00886454">
      <w:pPr>
        <w:rPr>
          <w:b/>
          <w:sz w:val="24"/>
          <w:szCs w:val="24"/>
          <w:lang w:val="it-IT"/>
        </w:rPr>
      </w:pPr>
    </w:p>
    <w:p w:rsidR="00886454" w:rsidRDefault="004162C3" w:rsidP="00886454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</w:t>
      </w:r>
      <w:r w:rsidR="00886454">
        <w:rPr>
          <w:sz w:val="24"/>
          <w:szCs w:val="24"/>
          <w:lang w:val="it-IT"/>
        </w:rPr>
        <w:t>Ci sono misure di sostegno da parte dello Stato nei confronti dei giovani?</w:t>
      </w:r>
    </w:p>
    <w:p w:rsidR="00886454" w:rsidRDefault="00886454" w:rsidP="00886454">
      <w:pPr>
        <w:rPr>
          <w:sz w:val="24"/>
          <w:szCs w:val="24"/>
          <w:lang w:val="it-IT"/>
        </w:rPr>
      </w:pPr>
    </w:p>
    <w:p w:rsidR="00886454" w:rsidRDefault="004162C3" w:rsidP="00886454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</w:t>
      </w:r>
      <w:r w:rsidR="00886454">
        <w:rPr>
          <w:sz w:val="24"/>
          <w:szCs w:val="24"/>
          <w:lang w:val="it-IT"/>
        </w:rPr>
        <w:t>Quali sono le preoccupazioni, le paure, i sogni, gli ideali dei giovani d’oggi?</w:t>
      </w:r>
    </w:p>
    <w:p w:rsidR="00966912" w:rsidRDefault="00966912" w:rsidP="00886454">
      <w:pPr>
        <w:rPr>
          <w:sz w:val="24"/>
          <w:szCs w:val="24"/>
          <w:lang w:val="it-IT"/>
        </w:rPr>
      </w:pPr>
    </w:p>
    <w:p w:rsidR="001637CD" w:rsidRDefault="001637CD" w:rsidP="00886454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-Perché i giovani fa</w:t>
      </w:r>
      <w:r w:rsidR="00966912">
        <w:rPr>
          <w:sz w:val="24"/>
          <w:szCs w:val="24"/>
          <w:lang w:val="it-IT"/>
        </w:rPr>
        <w:t>nn</w:t>
      </w:r>
      <w:r>
        <w:rPr>
          <w:sz w:val="24"/>
          <w:szCs w:val="24"/>
          <w:lang w:val="it-IT"/>
        </w:rPr>
        <w:t xml:space="preserve">o </w:t>
      </w:r>
      <w:r w:rsidR="00966912">
        <w:rPr>
          <w:sz w:val="24"/>
          <w:szCs w:val="24"/>
          <w:lang w:val="it-IT"/>
        </w:rPr>
        <w:t>tanto uso di bevande alcoliche?</w:t>
      </w:r>
    </w:p>
    <w:p w:rsidR="0086228C" w:rsidRDefault="0086228C" w:rsidP="00886454">
      <w:pPr>
        <w:rPr>
          <w:sz w:val="24"/>
          <w:szCs w:val="24"/>
          <w:lang w:val="it-IT"/>
        </w:rPr>
      </w:pPr>
    </w:p>
    <w:p w:rsidR="004162C3" w:rsidRDefault="004162C3" w:rsidP="00886454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</w:t>
      </w:r>
      <w:r w:rsidR="00966912">
        <w:rPr>
          <w:sz w:val="24"/>
          <w:szCs w:val="24"/>
          <w:lang w:val="it-IT"/>
        </w:rPr>
        <w:t>I</w:t>
      </w:r>
      <w:r w:rsidR="002B19CC">
        <w:rPr>
          <w:sz w:val="24"/>
          <w:szCs w:val="24"/>
          <w:lang w:val="it-IT"/>
        </w:rPr>
        <w:t xml:space="preserve"> giovani italiani vengono criticati perché sono “zitti politicamente, socialmente, culturalmente</w:t>
      </w:r>
      <w:r w:rsidR="0086228C">
        <w:rPr>
          <w:sz w:val="24"/>
          <w:szCs w:val="24"/>
          <w:lang w:val="it-IT"/>
        </w:rPr>
        <w:t>”ma ci sono anche “giovani non + disposti a tutto, ragazzi che vogliono rivestirsi dei loro diritti e difendere la loro dignità”</w:t>
      </w:r>
      <w:r w:rsidR="002B19CC">
        <w:rPr>
          <w:sz w:val="24"/>
          <w:szCs w:val="24"/>
          <w:lang w:val="it-IT"/>
        </w:rPr>
        <w:t xml:space="preserve"> </w:t>
      </w:r>
    </w:p>
    <w:p w:rsidR="00886454" w:rsidRDefault="00886454" w:rsidP="00886454">
      <w:pPr>
        <w:rPr>
          <w:sz w:val="24"/>
          <w:szCs w:val="24"/>
          <w:lang w:val="it-IT"/>
        </w:rPr>
      </w:pPr>
    </w:p>
    <w:p w:rsidR="0086228C" w:rsidRPr="0086228C" w:rsidRDefault="0086228C" w:rsidP="0086228C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>
        <w:rPr>
          <w:b/>
          <w:sz w:val="24"/>
          <w:szCs w:val="24"/>
          <w:u w:val="single"/>
          <w:lang w:val="it-IT"/>
        </w:rPr>
        <w:t>B</w:t>
      </w:r>
      <w:r w:rsidRPr="0086228C">
        <w:rPr>
          <w:b/>
          <w:sz w:val="24"/>
          <w:szCs w:val="24"/>
          <w:u w:val="single"/>
          <w:lang w:val="it-IT"/>
        </w:rPr>
        <w:t>.</w:t>
      </w:r>
    </w:p>
    <w:p w:rsidR="0086228C" w:rsidRDefault="0086228C" w:rsidP="0086228C">
      <w:pPr>
        <w:rPr>
          <w:b/>
          <w:sz w:val="24"/>
          <w:szCs w:val="24"/>
          <w:lang w:val="it-IT"/>
        </w:rPr>
      </w:pPr>
    </w:p>
    <w:p w:rsidR="009F7A4A" w:rsidRDefault="009F7A4A" w:rsidP="00BF0093">
      <w:pPr>
        <w:rPr>
          <w:sz w:val="24"/>
          <w:szCs w:val="24"/>
          <w:lang w:val="it-IT"/>
        </w:rPr>
      </w:pPr>
    </w:p>
    <w:p w:rsidR="00836D4C" w:rsidRPr="00836D4C" w:rsidRDefault="001637CD" w:rsidP="00836D4C">
      <w:pPr>
        <w:rPr>
          <w:b/>
          <w:sz w:val="24"/>
          <w:szCs w:val="24"/>
          <w:lang w:val="it-IT"/>
        </w:rPr>
      </w:pPr>
      <w:r w:rsidRPr="001637CD">
        <w:rPr>
          <w:b/>
          <w:sz w:val="24"/>
          <w:szCs w:val="24"/>
          <w:lang w:val="it-IT"/>
        </w:rPr>
        <w:t xml:space="preserve">Nella società moderna </w:t>
      </w:r>
      <w:r w:rsidR="00836D4C">
        <w:rPr>
          <w:b/>
          <w:sz w:val="24"/>
          <w:szCs w:val="24"/>
          <w:lang w:val="it-IT"/>
        </w:rPr>
        <w:t>l</w:t>
      </w:r>
      <w:r w:rsidRPr="001637CD">
        <w:rPr>
          <w:b/>
          <w:sz w:val="24"/>
          <w:szCs w:val="24"/>
          <w:lang w:val="it-IT"/>
        </w:rPr>
        <w:t>a bellezza viene probabilmente sopravvalutata perché, secondo molti, bellezza significa successo; è vero?</w:t>
      </w:r>
      <w:r w:rsidR="00836D4C" w:rsidRPr="00836D4C">
        <w:rPr>
          <w:sz w:val="24"/>
          <w:szCs w:val="24"/>
          <w:lang w:val="it-IT"/>
        </w:rPr>
        <w:t xml:space="preserve"> </w:t>
      </w:r>
      <w:r w:rsidR="00836D4C" w:rsidRPr="00836D4C">
        <w:rPr>
          <w:b/>
          <w:sz w:val="24"/>
          <w:szCs w:val="24"/>
          <w:lang w:val="it-IT"/>
        </w:rPr>
        <w:t xml:space="preserve">-Esiste una sorta di razzismo sociale verso chi non viene classificato come “bello”? </w:t>
      </w:r>
    </w:p>
    <w:p w:rsidR="00886454" w:rsidRPr="001637CD" w:rsidRDefault="00886454" w:rsidP="00886454">
      <w:pPr>
        <w:rPr>
          <w:b/>
          <w:sz w:val="24"/>
          <w:szCs w:val="24"/>
          <w:lang w:val="it-IT"/>
        </w:rPr>
      </w:pPr>
    </w:p>
    <w:p w:rsidR="00836D4C" w:rsidRPr="00836D4C" w:rsidRDefault="00836D4C" w:rsidP="00886454">
      <w:pPr>
        <w:rPr>
          <w:sz w:val="24"/>
          <w:szCs w:val="24"/>
          <w:lang w:val="it-IT"/>
        </w:rPr>
      </w:pPr>
      <w:r w:rsidRPr="00836D4C">
        <w:rPr>
          <w:sz w:val="24"/>
          <w:szCs w:val="24"/>
          <w:lang w:val="it-IT"/>
        </w:rPr>
        <w:t>-Ci sono dei settori in cui la bellezza può essere importante?</w:t>
      </w:r>
    </w:p>
    <w:p w:rsidR="00836D4C" w:rsidRDefault="00836D4C" w:rsidP="00886454">
      <w:pPr>
        <w:rPr>
          <w:b/>
          <w:sz w:val="24"/>
          <w:szCs w:val="24"/>
          <w:lang w:val="it-IT"/>
        </w:rPr>
      </w:pPr>
    </w:p>
    <w:p w:rsidR="00836D4C" w:rsidRDefault="00836D4C" w:rsidP="00886454">
      <w:pPr>
        <w:rPr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-</w:t>
      </w:r>
      <w:r w:rsidRPr="00836D4C">
        <w:rPr>
          <w:sz w:val="24"/>
          <w:szCs w:val="24"/>
          <w:lang w:val="it-IT"/>
        </w:rPr>
        <w:t xml:space="preserve">Perché </w:t>
      </w:r>
      <w:r>
        <w:rPr>
          <w:sz w:val="24"/>
          <w:szCs w:val="24"/>
          <w:lang w:val="it-IT"/>
        </w:rPr>
        <w:t>m</w:t>
      </w:r>
      <w:r w:rsidRPr="00836D4C">
        <w:rPr>
          <w:sz w:val="24"/>
          <w:szCs w:val="24"/>
          <w:lang w:val="it-IT"/>
        </w:rPr>
        <w:t xml:space="preserve">olte persone ricorrono al chirurgo plastico </w:t>
      </w:r>
      <w:r>
        <w:rPr>
          <w:sz w:val="24"/>
          <w:szCs w:val="24"/>
          <w:lang w:val="it-IT"/>
        </w:rPr>
        <w:t>?</w:t>
      </w:r>
    </w:p>
    <w:p w:rsidR="00836D4C" w:rsidRDefault="00836D4C" w:rsidP="00886454">
      <w:pPr>
        <w:rPr>
          <w:sz w:val="24"/>
          <w:szCs w:val="24"/>
          <w:lang w:val="it-IT"/>
        </w:rPr>
      </w:pPr>
    </w:p>
    <w:p w:rsidR="001637CD" w:rsidRPr="001637CD" w:rsidRDefault="00836D4C" w:rsidP="00886454">
      <w:pPr>
        <w:rPr>
          <w:b/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-Come  si può invecchiare bene, con dignità ed anche con pochi problemi di salute?</w:t>
      </w:r>
    </w:p>
    <w:p w:rsidR="001574F2" w:rsidRDefault="001574F2" w:rsidP="008238BF">
      <w:pPr>
        <w:rPr>
          <w:sz w:val="24"/>
          <w:szCs w:val="24"/>
          <w:lang w:val="it-IT"/>
        </w:rPr>
      </w:pPr>
    </w:p>
    <w:p w:rsidR="00836D4C" w:rsidRPr="001574F2" w:rsidRDefault="001574F2" w:rsidP="008238BF">
      <w:pPr>
        <w:rPr>
          <w:sz w:val="24"/>
          <w:szCs w:val="24"/>
          <w:lang w:val="it-IT"/>
        </w:rPr>
      </w:pPr>
      <w:r w:rsidRPr="001574F2">
        <w:rPr>
          <w:sz w:val="24"/>
          <w:szCs w:val="24"/>
          <w:lang w:val="it-IT"/>
        </w:rPr>
        <w:t>-</w:t>
      </w:r>
      <w:r>
        <w:rPr>
          <w:sz w:val="24"/>
          <w:szCs w:val="24"/>
          <w:lang w:val="it-IT"/>
        </w:rPr>
        <w:t>D</w:t>
      </w:r>
      <w:r w:rsidRPr="001574F2">
        <w:rPr>
          <w:sz w:val="24"/>
          <w:szCs w:val="24"/>
          <w:lang w:val="it-IT"/>
        </w:rPr>
        <w:t>ifferenze fra l’Italia e la Norvegia</w:t>
      </w:r>
    </w:p>
    <w:p w:rsidR="008238BF" w:rsidRPr="001574F2" w:rsidRDefault="008238BF" w:rsidP="008238BF">
      <w:pPr>
        <w:rPr>
          <w:sz w:val="24"/>
          <w:szCs w:val="24"/>
          <w:lang w:val="it-IT"/>
        </w:rPr>
      </w:pPr>
    </w:p>
    <w:p w:rsidR="00836D4C" w:rsidRPr="001574F2" w:rsidRDefault="00836D4C" w:rsidP="007A27BA">
      <w:pPr>
        <w:rPr>
          <w:sz w:val="24"/>
          <w:szCs w:val="24"/>
          <w:u w:val="single"/>
          <w:lang w:val="it-IT"/>
        </w:rPr>
      </w:pPr>
    </w:p>
    <w:p w:rsidR="007A27BA" w:rsidRPr="0086228C" w:rsidRDefault="007A27BA" w:rsidP="007A27BA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>
        <w:rPr>
          <w:b/>
          <w:sz w:val="24"/>
          <w:szCs w:val="24"/>
          <w:u w:val="single"/>
          <w:lang w:val="it-IT"/>
        </w:rPr>
        <w:t>C</w:t>
      </w:r>
      <w:r w:rsidRPr="0086228C">
        <w:rPr>
          <w:b/>
          <w:sz w:val="24"/>
          <w:szCs w:val="24"/>
          <w:u w:val="single"/>
          <w:lang w:val="it-IT"/>
        </w:rPr>
        <w:t>.</w:t>
      </w:r>
    </w:p>
    <w:p w:rsidR="007A27BA" w:rsidRDefault="007A27BA" w:rsidP="007A27BA">
      <w:pPr>
        <w:rPr>
          <w:b/>
          <w:sz w:val="24"/>
          <w:szCs w:val="24"/>
          <w:lang w:val="it-IT"/>
        </w:rPr>
      </w:pPr>
    </w:p>
    <w:p w:rsidR="007A27BA" w:rsidRPr="00F52E98" w:rsidRDefault="00F52E98" w:rsidP="007A27BA">
      <w:pPr>
        <w:rPr>
          <w:b/>
          <w:sz w:val="24"/>
          <w:szCs w:val="24"/>
          <w:lang w:val="it-IT"/>
        </w:rPr>
      </w:pPr>
      <w:r w:rsidRPr="00F52E98">
        <w:rPr>
          <w:b/>
          <w:sz w:val="24"/>
          <w:szCs w:val="24"/>
          <w:lang w:val="it-IT"/>
        </w:rPr>
        <w:t xml:space="preserve">Credi che </w:t>
      </w:r>
      <w:r w:rsidR="001574F2">
        <w:rPr>
          <w:b/>
          <w:sz w:val="24"/>
          <w:szCs w:val="24"/>
          <w:lang w:val="it-IT"/>
        </w:rPr>
        <w:t>oggi in Italia e/o in Norvegia</w:t>
      </w:r>
      <w:r w:rsidRPr="00F52E98">
        <w:rPr>
          <w:b/>
          <w:sz w:val="24"/>
          <w:szCs w:val="24"/>
          <w:lang w:val="it-IT"/>
        </w:rPr>
        <w:t xml:space="preserve"> il matrimonio sia ancora importante, oppure sta passando di moda?</w:t>
      </w:r>
    </w:p>
    <w:p w:rsidR="00F52E98" w:rsidRDefault="00F52E98" w:rsidP="007A27BA">
      <w:pPr>
        <w:rPr>
          <w:sz w:val="24"/>
          <w:szCs w:val="24"/>
          <w:lang w:val="it-IT"/>
        </w:rPr>
      </w:pPr>
    </w:p>
    <w:p w:rsidR="00F52E98" w:rsidRDefault="00F52E98" w:rsidP="007A27BA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-Per quali motivi una coppia può arrivare al divorzio?</w:t>
      </w:r>
    </w:p>
    <w:p w:rsidR="00F52E98" w:rsidRDefault="00F52E98" w:rsidP="007A27BA">
      <w:pPr>
        <w:rPr>
          <w:sz w:val="24"/>
          <w:szCs w:val="24"/>
          <w:lang w:val="it-IT"/>
        </w:rPr>
      </w:pPr>
    </w:p>
    <w:p w:rsidR="00F52E98" w:rsidRDefault="00F52E98" w:rsidP="007A27BA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-Quali sono le conseguenze di un divorzio (a livello pratico, psicologico….) per i coniugi e per i figli?</w:t>
      </w:r>
    </w:p>
    <w:p w:rsidR="00F52E98" w:rsidRDefault="00F52E98" w:rsidP="007A27BA">
      <w:pPr>
        <w:rPr>
          <w:sz w:val="24"/>
          <w:szCs w:val="24"/>
          <w:lang w:val="it-IT"/>
        </w:rPr>
      </w:pPr>
    </w:p>
    <w:p w:rsidR="00994896" w:rsidRDefault="00F52E98" w:rsidP="007A27BA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-Convivenza:quali sono i vantaggi o gli svantaggi in confronto al matrimonio?</w:t>
      </w:r>
    </w:p>
    <w:p w:rsidR="00886454" w:rsidRDefault="00092DB2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lastRenderedPageBreak/>
        <w:t>Es.n° 3</w:t>
      </w:r>
      <w:r w:rsidR="00886454">
        <w:rPr>
          <w:b/>
          <w:sz w:val="24"/>
          <w:szCs w:val="24"/>
          <w:lang w:val="it-IT"/>
        </w:rPr>
        <w:t>: LETTERA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092DB2" w:rsidRDefault="00092DB2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Scriv</w:t>
      </w:r>
      <w:r w:rsidR="00886454">
        <w:rPr>
          <w:b/>
          <w:sz w:val="24"/>
          <w:szCs w:val="24"/>
          <w:lang w:val="it-IT"/>
        </w:rPr>
        <w:t>i</w:t>
      </w:r>
      <w:r>
        <w:rPr>
          <w:b/>
          <w:sz w:val="24"/>
          <w:szCs w:val="24"/>
          <w:lang w:val="it-IT"/>
        </w:rPr>
        <w:t xml:space="preserve"> una lettera (usa non meno di 100 parole)</w:t>
      </w:r>
      <w:r w:rsidR="008F5B77">
        <w:rPr>
          <w:b/>
          <w:sz w:val="24"/>
          <w:szCs w:val="24"/>
          <w:lang w:val="it-IT"/>
        </w:rPr>
        <w:t>.</w:t>
      </w:r>
    </w:p>
    <w:p w:rsidR="00175C78" w:rsidRDefault="00175C78" w:rsidP="00BF0093">
      <w:pPr>
        <w:rPr>
          <w:b/>
          <w:sz w:val="24"/>
          <w:szCs w:val="24"/>
          <w:lang w:val="it-IT"/>
        </w:rPr>
      </w:pPr>
    </w:p>
    <w:p w:rsidR="00175C78" w:rsidRDefault="008F5B77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Scegli </w:t>
      </w:r>
      <w:r w:rsidRPr="00886454">
        <w:rPr>
          <w:b/>
          <w:sz w:val="24"/>
          <w:szCs w:val="24"/>
          <w:u w:val="single"/>
          <w:lang w:val="it-IT"/>
        </w:rPr>
        <w:t>UNA</w:t>
      </w:r>
      <w:r>
        <w:rPr>
          <w:b/>
          <w:sz w:val="24"/>
          <w:szCs w:val="24"/>
          <w:lang w:val="it-IT"/>
        </w:rPr>
        <w:t xml:space="preserve"> delle due lettere</w:t>
      </w:r>
      <w:r w:rsidR="009F7A4A">
        <w:rPr>
          <w:b/>
          <w:sz w:val="24"/>
          <w:szCs w:val="24"/>
          <w:lang w:val="it-IT"/>
        </w:rPr>
        <w:t xml:space="preserve">: </w:t>
      </w:r>
    </w:p>
    <w:p w:rsidR="00175C78" w:rsidRDefault="00175C78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Proposta A: </w:t>
      </w:r>
      <w:r w:rsidR="008F5B77" w:rsidRPr="009F7A4A">
        <w:rPr>
          <w:b/>
          <w:sz w:val="24"/>
          <w:szCs w:val="24"/>
          <w:u w:val="single"/>
          <w:lang w:val="it-IT"/>
        </w:rPr>
        <w:t xml:space="preserve">lettera </w:t>
      </w:r>
      <w:r w:rsidR="009F7A4A" w:rsidRPr="009F7A4A">
        <w:rPr>
          <w:b/>
          <w:sz w:val="24"/>
          <w:szCs w:val="24"/>
          <w:u w:val="single"/>
          <w:lang w:val="it-IT"/>
        </w:rPr>
        <w:t>confidenziale</w:t>
      </w:r>
      <w:r w:rsidR="009F7A4A">
        <w:rPr>
          <w:b/>
          <w:sz w:val="24"/>
          <w:szCs w:val="24"/>
          <w:lang w:val="it-IT"/>
        </w:rPr>
        <w:t xml:space="preserve"> (lettera</w:t>
      </w:r>
      <w:r w:rsidR="009F7A4A" w:rsidRPr="009F7A4A">
        <w:rPr>
          <w:b/>
          <w:sz w:val="24"/>
          <w:szCs w:val="24"/>
          <w:lang w:val="it-IT"/>
        </w:rPr>
        <w:t xml:space="preserve"> </w:t>
      </w:r>
      <w:r w:rsidR="009F7A4A">
        <w:rPr>
          <w:b/>
          <w:sz w:val="24"/>
          <w:szCs w:val="24"/>
          <w:lang w:val="it-IT"/>
        </w:rPr>
        <w:t>ad un amico)</w:t>
      </w:r>
      <w:r w:rsidR="008F5B77">
        <w:rPr>
          <w:b/>
          <w:sz w:val="24"/>
          <w:szCs w:val="24"/>
          <w:lang w:val="it-IT"/>
        </w:rPr>
        <w:t xml:space="preserve"> </w:t>
      </w:r>
      <w:r w:rsidR="00886454">
        <w:rPr>
          <w:b/>
          <w:sz w:val="24"/>
          <w:szCs w:val="24"/>
          <w:lang w:val="it-IT"/>
        </w:rPr>
        <w:t xml:space="preserve"> </w:t>
      </w:r>
      <w:r w:rsidR="008F5B77" w:rsidRPr="00886454">
        <w:rPr>
          <w:b/>
          <w:i/>
          <w:sz w:val="24"/>
          <w:szCs w:val="24"/>
          <w:lang w:val="it-IT"/>
        </w:rPr>
        <w:t xml:space="preserve">oppure </w:t>
      </w:r>
    </w:p>
    <w:p w:rsidR="008F5B77" w:rsidRDefault="00175C78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Proposta B</w:t>
      </w:r>
      <w:r w:rsidRPr="00911547">
        <w:rPr>
          <w:b/>
          <w:sz w:val="24"/>
          <w:szCs w:val="24"/>
          <w:lang w:val="it-IT"/>
        </w:rPr>
        <w:t xml:space="preserve">: </w:t>
      </w:r>
      <w:r w:rsidR="008F5B77" w:rsidRPr="00911547">
        <w:rPr>
          <w:b/>
          <w:sz w:val="24"/>
          <w:szCs w:val="24"/>
          <w:u w:val="single"/>
          <w:lang w:val="it-IT"/>
        </w:rPr>
        <w:t xml:space="preserve">lettera </w:t>
      </w:r>
      <w:r w:rsidR="009F7A4A" w:rsidRPr="00911547">
        <w:rPr>
          <w:b/>
          <w:sz w:val="24"/>
          <w:szCs w:val="24"/>
          <w:u w:val="single"/>
          <w:lang w:val="it-IT"/>
        </w:rPr>
        <w:t>formale</w:t>
      </w:r>
      <w:r w:rsidR="009F7A4A">
        <w:rPr>
          <w:b/>
          <w:sz w:val="24"/>
          <w:szCs w:val="24"/>
          <w:lang w:val="it-IT"/>
        </w:rPr>
        <w:t xml:space="preserve"> (lettera </w:t>
      </w:r>
      <w:r w:rsidR="008F5B77">
        <w:rPr>
          <w:b/>
          <w:sz w:val="24"/>
          <w:szCs w:val="24"/>
          <w:lang w:val="it-IT"/>
        </w:rPr>
        <w:t>aperta al direttore di un giornale)</w:t>
      </w:r>
    </w:p>
    <w:p w:rsidR="00092DB2" w:rsidRDefault="00092DB2" w:rsidP="00BF0093">
      <w:pPr>
        <w:rPr>
          <w:b/>
          <w:sz w:val="24"/>
          <w:szCs w:val="24"/>
          <w:lang w:val="it-IT"/>
        </w:rPr>
      </w:pPr>
    </w:p>
    <w:p w:rsidR="009F7A4A" w:rsidRDefault="009F7A4A" w:rsidP="009F7A4A">
      <w:pPr>
        <w:rPr>
          <w:sz w:val="24"/>
          <w:szCs w:val="24"/>
          <w:lang w:val="it-IT"/>
        </w:rPr>
      </w:pPr>
      <w:r w:rsidRPr="009F7A4A">
        <w:rPr>
          <w:b/>
          <w:i/>
          <w:sz w:val="24"/>
          <w:szCs w:val="24"/>
          <w:lang w:val="it-IT"/>
        </w:rPr>
        <w:t>Proposta A</w:t>
      </w:r>
      <w:r>
        <w:rPr>
          <w:sz w:val="24"/>
          <w:szCs w:val="24"/>
          <w:lang w:val="it-IT"/>
        </w:rPr>
        <w:t>:</w:t>
      </w:r>
    </w:p>
    <w:p w:rsidR="009F7A4A" w:rsidRDefault="009F7A4A" w:rsidP="009F7A4A">
      <w:pPr>
        <w:rPr>
          <w:sz w:val="24"/>
          <w:szCs w:val="24"/>
          <w:lang w:val="it-IT"/>
        </w:rPr>
      </w:pPr>
    </w:p>
    <w:p w:rsidR="00092DB2" w:rsidRPr="009F7A4A" w:rsidRDefault="00092DB2" w:rsidP="009F7A4A">
      <w:pPr>
        <w:rPr>
          <w:sz w:val="24"/>
          <w:szCs w:val="24"/>
          <w:lang w:val="it-IT"/>
        </w:rPr>
      </w:pPr>
      <w:r w:rsidRPr="009F7A4A">
        <w:rPr>
          <w:sz w:val="24"/>
          <w:szCs w:val="24"/>
          <w:lang w:val="it-IT"/>
        </w:rPr>
        <w:t>Un anno fa hai conosciuto un ragazzo/a e ora avete deciso di sposarvi.</w:t>
      </w:r>
    </w:p>
    <w:p w:rsidR="00092DB2" w:rsidRDefault="00092DB2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Racconta questo momento della tua vita </w:t>
      </w:r>
      <w:r w:rsidR="008F5B77">
        <w:rPr>
          <w:sz w:val="24"/>
          <w:szCs w:val="24"/>
          <w:lang w:val="it-IT"/>
        </w:rPr>
        <w:t xml:space="preserve">in una lettera </w:t>
      </w:r>
      <w:r>
        <w:rPr>
          <w:sz w:val="24"/>
          <w:szCs w:val="24"/>
          <w:lang w:val="it-IT"/>
        </w:rPr>
        <w:t>a</w:t>
      </w:r>
      <w:r w:rsidR="008F5B77">
        <w:rPr>
          <w:sz w:val="24"/>
          <w:szCs w:val="24"/>
          <w:lang w:val="it-IT"/>
        </w:rPr>
        <w:t>d</w:t>
      </w:r>
      <w:r>
        <w:rPr>
          <w:sz w:val="24"/>
          <w:szCs w:val="24"/>
          <w:lang w:val="it-IT"/>
        </w:rPr>
        <w:t xml:space="preserve"> un amico italiano.</w:t>
      </w:r>
    </w:p>
    <w:p w:rsidR="00092DB2" w:rsidRDefault="00092DB2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Nella lettera</w:t>
      </w:r>
    </w:p>
    <w:p w:rsidR="00092DB2" w:rsidRDefault="00092DB2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-Racconta come hai conosciuto questo ragazzo/a</w:t>
      </w:r>
    </w:p>
    <w:p w:rsidR="00092DB2" w:rsidRDefault="00092DB2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-Descrivi il suo aspetto fisico e il suo carattere</w:t>
      </w:r>
    </w:p>
    <w:p w:rsidR="00092DB2" w:rsidRDefault="00092DB2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-Parla dei progetti o delle speranze per il futuro</w:t>
      </w:r>
    </w:p>
    <w:p w:rsidR="009F7A4A" w:rsidRDefault="009F7A4A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 </w:t>
      </w:r>
    </w:p>
    <w:p w:rsidR="009F7A4A" w:rsidRDefault="009F7A4A" w:rsidP="00BF0093">
      <w:pPr>
        <w:rPr>
          <w:sz w:val="24"/>
          <w:szCs w:val="24"/>
          <w:lang w:val="it-IT"/>
        </w:rPr>
      </w:pPr>
      <w:r w:rsidRPr="009F7A4A">
        <w:rPr>
          <w:b/>
          <w:i/>
          <w:sz w:val="24"/>
          <w:szCs w:val="24"/>
          <w:lang w:val="it-IT"/>
        </w:rPr>
        <w:t>Proposta B</w:t>
      </w:r>
      <w:r>
        <w:rPr>
          <w:sz w:val="24"/>
          <w:szCs w:val="24"/>
          <w:lang w:val="it-IT"/>
        </w:rPr>
        <w:t>:</w:t>
      </w:r>
    </w:p>
    <w:p w:rsidR="009F7A4A" w:rsidRDefault="009F7A4A" w:rsidP="00BF0093">
      <w:pPr>
        <w:rPr>
          <w:sz w:val="24"/>
          <w:szCs w:val="24"/>
          <w:lang w:val="it-IT"/>
        </w:rPr>
      </w:pPr>
    </w:p>
    <w:p w:rsidR="008F5B77" w:rsidRPr="00092DB2" w:rsidRDefault="008F5B77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Scrivi una lettera aperta a</w:t>
      </w:r>
      <w:r w:rsidR="009F7A4A">
        <w:rPr>
          <w:sz w:val="24"/>
          <w:szCs w:val="24"/>
          <w:lang w:val="it-IT"/>
        </w:rPr>
        <w:t>l direttore di</w:t>
      </w:r>
      <w:r>
        <w:rPr>
          <w:sz w:val="24"/>
          <w:szCs w:val="24"/>
          <w:lang w:val="it-IT"/>
        </w:rPr>
        <w:t xml:space="preserve"> un giornale in cui esponi un problema</w:t>
      </w:r>
      <w:r w:rsidR="009F7A4A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>o poni un quesito.</w:t>
      </w:r>
    </w:p>
    <w:p w:rsidR="00117A46" w:rsidRPr="003178BA" w:rsidRDefault="00117A46" w:rsidP="00BF0093">
      <w:pPr>
        <w:rPr>
          <w:b/>
          <w:sz w:val="24"/>
          <w:szCs w:val="24"/>
          <w:lang w:val="it-IT"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</w:p>
    <w:p w:rsidR="00994896" w:rsidRDefault="00994896" w:rsidP="00543B0A">
      <w:pPr>
        <w:rPr>
          <w:b/>
        </w:rPr>
      </w:pPr>
      <w:r>
        <w:rPr>
          <w:b/>
        </w:rPr>
        <w:t>-------------------------------------------------------------------------------------------------------------------------------------------</w:t>
      </w:r>
    </w:p>
    <w:p w:rsidR="00543B0A" w:rsidRPr="00541E11" w:rsidRDefault="00543B0A" w:rsidP="00543B0A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p w:rsidR="002C3584" w:rsidRPr="00A1385F" w:rsidRDefault="002C3584" w:rsidP="00543B0A">
      <w:pPr>
        <w:rPr>
          <w:b/>
          <w:sz w:val="24"/>
          <w:szCs w:val="24"/>
        </w:rPr>
      </w:pPr>
    </w:p>
    <w:sectPr w:rsidR="002C3584" w:rsidRPr="00A1385F" w:rsidSect="0031008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2B8" w:rsidRDefault="00FD02B8">
      <w:r>
        <w:separator/>
      </w:r>
    </w:p>
  </w:endnote>
  <w:endnote w:type="continuationSeparator" w:id="0">
    <w:p w:rsidR="00FD02B8" w:rsidRDefault="00FD0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2B8" w:rsidRDefault="00FD02B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2B8" w:rsidRDefault="00FD02B8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av 5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2B8" w:rsidRDefault="00FD02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2B8" w:rsidRDefault="00FD02B8">
      <w:r>
        <w:separator/>
      </w:r>
    </w:p>
  </w:footnote>
  <w:footnote w:type="continuationSeparator" w:id="0">
    <w:p w:rsidR="00FD02B8" w:rsidRDefault="00FD02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2B8" w:rsidRDefault="00FD02B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2B8" w:rsidRDefault="00FD02B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2B8" w:rsidRDefault="00FD02B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6FA7893"/>
    <w:multiLevelType w:val="singleLevel"/>
    <w:tmpl w:val="8A766DD0"/>
    <w:lvl w:ilvl="0">
      <w:start w:val="61"/>
      <w:numFmt w:val="lowerLetter"/>
      <w:lvlText w:val="%1]"/>
      <w:legacy w:legacy="1" w:legacySpace="0" w:legacyIndent="426"/>
      <w:lvlJc w:val="left"/>
      <w:rPr>
        <w:rFonts w:ascii="Arial" w:hAnsi="Arial" w:cs="Arial" w:hint="default"/>
      </w:rPr>
    </w:lvl>
  </w:abstractNum>
  <w:abstractNum w:abstractNumId="2">
    <w:nsid w:val="37993642"/>
    <w:multiLevelType w:val="hybridMultilevel"/>
    <w:tmpl w:val="975C439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806FE7"/>
    <w:multiLevelType w:val="hybridMultilevel"/>
    <w:tmpl w:val="ABCC1B9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8617F3"/>
    <w:multiLevelType w:val="hybridMultilevel"/>
    <w:tmpl w:val="3B4056A6"/>
    <w:lvl w:ilvl="0" w:tplc="753AC240">
      <w:start w:val="1"/>
      <w:numFmt w:val="lowerLetter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2"/>
  </w:num>
  <w:num w:numId="7">
    <w:abstractNumId w:val="3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41D53"/>
    <w:rsid w:val="000547A6"/>
    <w:rsid w:val="00092DB2"/>
    <w:rsid w:val="000A254E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574F2"/>
    <w:rsid w:val="001637CD"/>
    <w:rsid w:val="00175A73"/>
    <w:rsid w:val="00175C78"/>
    <w:rsid w:val="00176033"/>
    <w:rsid w:val="001A4460"/>
    <w:rsid w:val="001D18EE"/>
    <w:rsid w:val="001E4208"/>
    <w:rsid w:val="001F5DB1"/>
    <w:rsid w:val="001F5E42"/>
    <w:rsid w:val="0022390E"/>
    <w:rsid w:val="002509EB"/>
    <w:rsid w:val="0025541B"/>
    <w:rsid w:val="002A2BF3"/>
    <w:rsid w:val="002B19CC"/>
    <w:rsid w:val="002C28F0"/>
    <w:rsid w:val="002C3584"/>
    <w:rsid w:val="003050E8"/>
    <w:rsid w:val="0031008E"/>
    <w:rsid w:val="00311716"/>
    <w:rsid w:val="003178BA"/>
    <w:rsid w:val="003361A2"/>
    <w:rsid w:val="00340DAD"/>
    <w:rsid w:val="00355E07"/>
    <w:rsid w:val="00371F02"/>
    <w:rsid w:val="0037380E"/>
    <w:rsid w:val="003950EC"/>
    <w:rsid w:val="003A61F1"/>
    <w:rsid w:val="004162C3"/>
    <w:rsid w:val="004227B2"/>
    <w:rsid w:val="0044168E"/>
    <w:rsid w:val="00485BDE"/>
    <w:rsid w:val="004879D5"/>
    <w:rsid w:val="00490CA8"/>
    <w:rsid w:val="00491CBE"/>
    <w:rsid w:val="004B2B6D"/>
    <w:rsid w:val="004C2A17"/>
    <w:rsid w:val="004F6FEB"/>
    <w:rsid w:val="00504479"/>
    <w:rsid w:val="00534CDB"/>
    <w:rsid w:val="005422A9"/>
    <w:rsid w:val="00543B0A"/>
    <w:rsid w:val="00543B7E"/>
    <w:rsid w:val="00550F3A"/>
    <w:rsid w:val="00593EDC"/>
    <w:rsid w:val="00597AFB"/>
    <w:rsid w:val="005E7359"/>
    <w:rsid w:val="005F12DF"/>
    <w:rsid w:val="005F70C8"/>
    <w:rsid w:val="00613FD2"/>
    <w:rsid w:val="00614701"/>
    <w:rsid w:val="00630282"/>
    <w:rsid w:val="00637E9D"/>
    <w:rsid w:val="006409C5"/>
    <w:rsid w:val="00645C85"/>
    <w:rsid w:val="00646111"/>
    <w:rsid w:val="006578DB"/>
    <w:rsid w:val="00665B16"/>
    <w:rsid w:val="006744F0"/>
    <w:rsid w:val="00674CB9"/>
    <w:rsid w:val="00675DF9"/>
    <w:rsid w:val="00682EC3"/>
    <w:rsid w:val="006A668F"/>
    <w:rsid w:val="006B60ED"/>
    <w:rsid w:val="006B66EC"/>
    <w:rsid w:val="006E6949"/>
    <w:rsid w:val="006F558D"/>
    <w:rsid w:val="007200F0"/>
    <w:rsid w:val="007377F5"/>
    <w:rsid w:val="0077403B"/>
    <w:rsid w:val="00783537"/>
    <w:rsid w:val="00786F4B"/>
    <w:rsid w:val="007A27BA"/>
    <w:rsid w:val="007C492E"/>
    <w:rsid w:val="007D5F9C"/>
    <w:rsid w:val="007E158A"/>
    <w:rsid w:val="008238BF"/>
    <w:rsid w:val="0083349B"/>
    <w:rsid w:val="00836D4C"/>
    <w:rsid w:val="0086228C"/>
    <w:rsid w:val="00886454"/>
    <w:rsid w:val="008D4BDC"/>
    <w:rsid w:val="008F5B77"/>
    <w:rsid w:val="009071F9"/>
    <w:rsid w:val="00907AD3"/>
    <w:rsid w:val="00911547"/>
    <w:rsid w:val="009149C8"/>
    <w:rsid w:val="00966912"/>
    <w:rsid w:val="00987EE7"/>
    <w:rsid w:val="00994281"/>
    <w:rsid w:val="00994896"/>
    <w:rsid w:val="009A2F66"/>
    <w:rsid w:val="009B1418"/>
    <w:rsid w:val="009D0465"/>
    <w:rsid w:val="009F7A4A"/>
    <w:rsid w:val="00A1385F"/>
    <w:rsid w:val="00A34F05"/>
    <w:rsid w:val="00A40415"/>
    <w:rsid w:val="00A45120"/>
    <w:rsid w:val="00A90275"/>
    <w:rsid w:val="00AA762D"/>
    <w:rsid w:val="00AC0B9A"/>
    <w:rsid w:val="00B02D8D"/>
    <w:rsid w:val="00B10EC0"/>
    <w:rsid w:val="00B128CE"/>
    <w:rsid w:val="00B41EFD"/>
    <w:rsid w:val="00B73B85"/>
    <w:rsid w:val="00BC5846"/>
    <w:rsid w:val="00BE5DD6"/>
    <w:rsid w:val="00BF0093"/>
    <w:rsid w:val="00C05AE2"/>
    <w:rsid w:val="00C07EA8"/>
    <w:rsid w:val="00C534B1"/>
    <w:rsid w:val="00C652C6"/>
    <w:rsid w:val="00C7309D"/>
    <w:rsid w:val="00C94146"/>
    <w:rsid w:val="00CA40A1"/>
    <w:rsid w:val="00CC2EED"/>
    <w:rsid w:val="00D302C1"/>
    <w:rsid w:val="00D30D2C"/>
    <w:rsid w:val="00D40BCD"/>
    <w:rsid w:val="00D854C5"/>
    <w:rsid w:val="00DB2CAF"/>
    <w:rsid w:val="00DB34F5"/>
    <w:rsid w:val="00DB5CFC"/>
    <w:rsid w:val="00DD0756"/>
    <w:rsid w:val="00DD677D"/>
    <w:rsid w:val="00DE0888"/>
    <w:rsid w:val="00DE29E4"/>
    <w:rsid w:val="00E002B7"/>
    <w:rsid w:val="00E0371F"/>
    <w:rsid w:val="00E15A4B"/>
    <w:rsid w:val="00E245ED"/>
    <w:rsid w:val="00E3033A"/>
    <w:rsid w:val="00E35B23"/>
    <w:rsid w:val="00E63354"/>
    <w:rsid w:val="00F12403"/>
    <w:rsid w:val="00F30BD3"/>
    <w:rsid w:val="00F30F95"/>
    <w:rsid w:val="00F52E98"/>
    <w:rsid w:val="00F64650"/>
    <w:rsid w:val="00F73A3A"/>
    <w:rsid w:val="00F94221"/>
    <w:rsid w:val="00FA7BBC"/>
    <w:rsid w:val="00FD02B8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178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178B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78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32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39294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orriere.it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B95BB-52FE-4621-BBAF-80A4A0284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5</Pages>
  <Words>1237</Words>
  <Characters>6961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UNIVERSITETET</vt:lpstr>
      <vt:lpstr>UNIVERSITETET</vt:lpstr>
    </vt:vector>
  </TitlesOfParts>
  <Company>UiO</Company>
  <LinksUpToDate>false</LinksUpToDate>
  <CharactersWithSpaces>8182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3</cp:revision>
  <cp:lastPrinted>2011-11-29T08:47:00Z</cp:lastPrinted>
  <dcterms:created xsi:type="dcterms:W3CDTF">2011-11-29T08:46:00Z</dcterms:created>
  <dcterms:modified xsi:type="dcterms:W3CDTF">2011-11-29T11:20:00Z</dcterms:modified>
</cp:coreProperties>
</file>